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E539" w14:textId="77777777" w:rsidR="00674D34" w:rsidRPr="00521F43" w:rsidRDefault="007862DE" w:rsidP="00176363">
      <w:pPr>
        <w:spacing w:after="120" w:line="240" w:lineRule="auto"/>
        <w:jc w:val="center"/>
        <w:rPr>
          <w:rFonts w:ascii="Verdana" w:hAnsi="Verdana" w:cs="Arial"/>
        </w:rPr>
      </w:pPr>
      <w:r w:rsidRPr="00521F43">
        <w:rPr>
          <w:rFonts w:ascii="Verdana" w:hAnsi="Verdana" w:cs="Arial"/>
          <w:noProof/>
          <w:lang w:val="es-CL" w:eastAsia="es-C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38C7DE16" w:rsidR="0049340B" w:rsidRPr="00B9774D" w:rsidRDefault="007862DE" w:rsidP="00B9774D">
      <w:pPr>
        <w:tabs>
          <w:tab w:val="center" w:pos="4419"/>
          <w:tab w:val="left" w:pos="5256"/>
        </w:tabs>
        <w:spacing w:after="0" w:line="240" w:lineRule="auto"/>
        <w:jc w:val="center"/>
        <w:rPr>
          <w:rFonts w:ascii="Arial" w:hAnsi="Arial" w:cs="Arial"/>
          <w:b/>
          <w:sz w:val="28"/>
          <w:szCs w:val="28"/>
        </w:rPr>
      </w:pPr>
      <w:r w:rsidRPr="00B9774D">
        <w:rPr>
          <w:rFonts w:ascii="Arial" w:hAnsi="Arial" w:cs="Arial"/>
          <w:b/>
          <w:sz w:val="28"/>
          <w:szCs w:val="28"/>
        </w:rPr>
        <w:t xml:space="preserve">ACTA </w:t>
      </w:r>
      <w:r w:rsidR="00A57CA9" w:rsidRPr="00B9774D">
        <w:rPr>
          <w:rFonts w:ascii="Arial" w:hAnsi="Arial" w:cs="Arial"/>
          <w:b/>
          <w:sz w:val="28"/>
          <w:szCs w:val="28"/>
        </w:rPr>
        <w:t>REUNIÓ</w:t>
      </w:r>
      <w:r w:rsidR="00707A37" w:rsidRPr="00B9774D">
        <w:rPr>
          <w:rFonts w:ascii="Arial" w:hAnsi="Arial" w:cs="Arial"/>
          <w:b/>
          <w:sz w:val="28"/>
          <w:szCs w:val="28"/>
        </w:rPr>
        <w:t xml:space="preserve">N DE DIRECTORIO </w:t>
      </w:r>
      <w:r w:rsidR="00230135" w:rsidRPr="00B9774D">
        <w:rPr>
          <w:rFonts w:ascii="Arial" w:hAnsi="Arial" w:cs="Arial"/>
          <w:b/>
          <w:sz w:val="28"/>
          <w:szCs w:val="28"/>
        </w:rPr>
        <w:t>20</w:t>
      </w:r>
      <w:r w:rsidR="00EC2A96">
        <w:rPr>
          <w:rFonts w:ascii="Arial" w:hAnsi="Arial" w:cs="Arial"/>
          <w:b/>
          <w:sz w:val="28"/>
          <w:szCs w:val="28"/>
        </w:rPr>
        <w:t>2</w:t>
      </w:r>
      <w:r w:rsidR="00230135" w:rsidRPr="00B9774D">
        <w:rPr>
          <w:rFonts w:ascii="Arial" w:hAnsi="Arial" w:cs="Arial"/>
          <w:b/>
          <w:sz w:val="28"/>
          <w:szCs w:val="28"/>
        </w:rPr>
        <w:t>1</w:t>
      </w:r>
    </w:p>
    <w:p w14:paraId="5A77A002" w14:textId="77777777" w:rsidR="00176363" w:rsidRPr="0042666E" w:rsidRDefault="00176363" w:rsidP="00EC2A96">
      <w:pPr>
        <w:tabs>
          <w:tab w:val="center" w:pos="4419"/>
          <w:tab w:val="left" w:pos="5256"/>
        </w:tabs>
        <w:spacing w:after="0" w:line="240" w:lineRule="auto"/>
        <w:rPr>
          <w:rFonts w:ascii="Arial" w:hAnsi="Arial" w:cs="Arial"/>
        </w:rPr>
      </w:pPr>
    </w:p>
    <w:p w14:paraId="3A426211" w14:textId="01DA38F7" w:rsidR="007862DE" w:rsidRDefault="0049340B" w:rsidP="002023D2">
      <w:pPr>
        <w:spacing w:after="0" w:line="240" w:lineRule="auto"/>
        <w:jc w:val="both"/>
        <w:rPr>
          <w:rFonts w:ascii="Arial" w:hAnsi="Arial" w:cs="Arial"/>
        </w:rPr>
      </w:pPr>
      <w:r w:rsidRPr="0042666E">
        <w:rPr>
          <w:rFonts w:ascii="Arial" w:hAnsi="Arial" w:cs="Arial"/>
        </w:rPr>
        <w:t>F</w:t>
      </w:r>
      <w:r w:rsidR="007862DE" w:rsidRPr="0042666E">
        <w:rPr>
          <w:rFonts w:ascii="Arial" w:hAnsi="Arial" w:cs="Arial"/>
        </w:rPr>
        <w:t>echa:</w:t>
      </w:r>
      <w:r w:rsidR="006A2829" w:rsidRPr="0042666E">
        <w:rPr>
          <w:rFonts w:ascii="Arial" w:hAnsi="Arial" w:cs="Arial"/>
        </w:rPr>
        <w:tab/>
      </w:r>
      <w:r w:rsidR="007862DE" w:rsidRPr="0042666E">
        <w:rPr>
          <w:rFonts w:ascii="Arial" w:hAnsi="Arial" w:cs="Arial"/>
        </w:rPr>
        <w:t xml:space="preserve"> </w:t>
      </w:r>
      <w:r w:rsidR="007F7F51" w:rsidRPr="0042666E">
        <w:rPr>
          <w:rFonts w:ascii="Arial" w:hAnsi="Arial" w:cs="Arial"/>
        </w:rPr>
        <w:tab/>
      </w:r>
      <w:r w:rsidR="00EC2A96">
        <w:rPr>
          <w:rFonts w:ascii="Arial" w:hAnsi="Arial" w:cs="Arial"/>
        </w:rPr>
        <w:t>5</w:t>
      </w:r>
      <w:r w:rsidR="00135839">
        <w:rPr>
          <w:rFonts w:ascii="Arial" w:hAnsi="Arial" w:cs="Arial"/>
        </w:rPr>
        <w:t xml:space="preserve"> de </w:t>
      </w:r>
      <w:r w:rsidR="00FE5A1F">
        <w:rPr>
          <w:rFonts w:ascii="Arial" w:hAnsi="Arial" w:cs="Arial"/>
        </w:rPr>
        <w:t>enero</w:t>
      </w:r>
      <w:r w:rsidR="00EC2A96">
        <w:rPr>
          <w:rFonts w:ascii="Arial" w:hAnsi="Arial" w:cs="Arial"/>
        </w:rPr>
        <w:t xml:space="preserve"> de</w:t>
      </w:r>
      <w:r w:rsidR="00697665" w:rsidRPr="0042666E">
        <w:rPr>
          <w:rFonts w:ascii="Arial" w:hAnsi="Arial" w:cs="Arial"/>
        </w:rPr>
        <w:t xml:space="preserve"> </w:t>
      </w:r>
      <w:r w:rsidR="00380E98" w:rsidRPr="0042666E">
        <w:rPr>
          <w:rFonts w:ascii="Arial" w:hAnsi="Arial" w:cs="Arial"/>
        </w:rPr>
        <w:t>20</w:t>
      </w:r>
      <w:r w:rsidR="00EC2A96">
        <w:rPr>
          <w:rFonts w:ascii="Arial" w:hAnsi="Arial" w:cs="Arial"/>
        </w:rPr>
        <w:t>2</w:t>
      </w:r>
      <w:r w:rsidR="00380E98" w:rsidRPr="0042666E">
        <w:rPr>
          <w:rFonts w:ascii="Arial" w:hAnsi="Arial" w:cs="Arial"/>
        </w:rPr>
        <w:t>1</w:t>
      </w:r>
    </w:p>
    <w:p w14:paraId="1FB8EAE3" w14:textId="0DBF534B" w:rsidR="007862DE" w:rsidRPr="0042666E" w:rsidRDefault="00EC2A96" w:rsidP="002023D2">
      <w:pPr>
        <w:pStyle w:val="Textosinformato"/>
        <w:jc w:val="both"/>
        <w:rPr>
          <w:rFonts w:cs="Arial"/>
          <w:szCs w:val="22"/>
        </w:rPr>
      </w:pPr>
      <w:r>
        <w:rPr>
          <w:rFonts w:cs="Arial"/>
          <w:szCs w:val="22"/>
        </w:rPr>
        <w:t>Hora:</w:t>
      </w:r>
      <w:r w:rsidR="007862DE" w:rsidRPr="0042666E">
        <w:rPr>
          <w:rFonts w:cs="Arial"/>
          <w:szCs w:val="22"/>
        </w:rPr>
        <w:t xml:space="preserve"> </w:t>
      </w:r>
      <w:r w:rsidR="006A2829" w:rsidRPr="0042666E">
        <w:rPr>
          <w:rFonts w:cs="Arial"/>
          <w:szCs w:val="22"/>
        </w:rPr>
        <w:tab/>
      </w:r>
      <w:r w:rsidR="006A2829" w:rsidRPr="0042666E">
        <w:rPr>
          <w:rFonts w:cs="Arial"/>
          <w:szCs w:val="22"/>
        </w:rPr>
        <w:tab/>
      </w:r>
      <w:r>
        <w:rPr>
          <w:rFonts w:cs="Arial"/>
          <w:szCs w:val="22"/>
        </w:rPr>
        <w:t>17</w:t>
      </w:r>
      <w:r w:rsidR="007862DE" w:rsidRPr="0042666E">
        <w:rPr>
          <w:rFonts w:cs="Arial"/>
          <w:szCs w:val="22"/>
        </w:rPr>
        <w:t>:</w:t>
      </w:r>
      <w:r>
        <w:rPr>
          <w:rFonts w:cs="Arial"/>
          <w:szCs w:val="22"/>
        </w:rPr>
        <w:t>05</w:t>
      </w:r>
      <w:r w:rsidR="007862DE" w:rsidRPr="0042666E">
        <w:rPr>
          <w:rFonts w:cs="Arial"/>
          <w:szCs w:val="22"/>
        </w:rPr>
        <w:t xml:space="preserve"> a </w:t>
      </w:r>
      <w:r>
        <w:rPr>
          <w:rFonts w:cs="Arial"/>
          <w:szCs w:val="22"/>
        </w:rPr>
        <w:t>18</w:t>
      </w:r>
      <w:r w:rsidR="00380E98" w:rsidRPr="0042666E">
        <w:rPr>
          <w:rFonts w:cs="Arial"/>
          <w:szCs w:val="22"/>
        </w:rPr>
        <w:t>:</w:t>
      </w:r>
      <w:r>
        <w:rPr>
          <w:rFonts w:cs="Arial"/>
          <w:szCs w:val="22"/>
        </w:rPr>
        <w:t>03</w:t>
      </w:r>
    </w:p>
    <w:p w14:paraId="1417CF99" w14:textId="3B829D5D" w:rsidR="007862DE" w:rsidRPr="0042666E" w:rsidRDefault="007862DE" w:rsidP="002023D2">
      <w:pPr>
        <w:pStyle w:val="Textosinformato"/>
        <w:jc w:val="both"/>
        <w:rPr>
          <w:rFonts w:cs="Arial"/>
          <w:szCs w:val="22"/>
        </w:rPr>
      </w:pPr>
      <w:r w:rsidRPr="0042666E">
        <w:rPr>
          <w:rFonts w:cs="Arial"/>
          <w:szCs w:val="22"/>
        </w:rPr>
        <w:t>Lugar:</w:t>
      </w:r>
      <w:r w:rsidR="00F11A56" w:rsidRPr="0042666E">
        <w:rPr>
          <w:rFonts w:cs="Arial"/>
          <w:szCs w:val="22"/>
        </w:rPr>
        <w:t xml:space="preserve"> </w:t>
      </w:r>
      <w:r w:rsidR="006A2829" w:rsidRPr="0042666E">
        <w:rPr>
          <w:rFonts w:cs="Arial"/>
          <w:szCs w:val="22"/>
        </w:rPr>
        <w:tab/>
      </w:r>
      <w:r w:rsidR="006A2829" w:rsidRPr="0042666E">
        <w:rPr>
          <w:rFonts w:cs="Arial"/>
          <w:szCs w:val="22"/>
        </w:rPr>
        <w:tab/>
      </w:r>
      <w:r w:rsidR="00EC2A96">
        <w:rPr>
          <w:rFonts w:cs="Arial"/>
          <w:szCs w:val="22"/>
        </w:rPr>
        <w:t>Vía Zoom</w:t>
      </w:r>
    </w:p>
    <w:p w14:paraId="7083DED8" w14:textId="01BDD63F" w:rsidR="00C801F9" w:rsidRPr="0042666E" w:rsidRDefault="00C801F9" w:rsidP="002023D2">
      <w:pPr>
        <w:pStyle w:val="Textosinformato"/>
        <w:jc w:val="both"/>
        <w:rPr>
          <w:rFonts w:cs="Arial"/>
          <w:szCs w:val="22"/>
        </w:rPr>
      </w:pPr>
      <w:r w:rsidRPr="0042666E">
        <w:rPr>
          <w:rFonts w:cs="Arial"/>
          <w:szCs w:val="22"/>
        </w:rPr>
        <w:t xml:space="preserve">Preside: </w:t>
      </w:r>
      <w:r w:rsidRPr="0042666E">
        <w:rPr>
          <w:rFonts w:cs="Arial"/>
          <w:szCs w:val="22"/>
        </w:rPr>
        <w:tab/>
      </w:r>
      <w:r w:rsidR="002023D2" w:rsidRPr="0042666E">
        <w:rPr>
          <w:rFonts w:cs="Arial"/>
          <w:szCs w:val="22"/>
        </w:rPr>
        <w:t>Juan Izquierdo</w:t>
      </w:r>
    </w:p>
    <w:p w14:paraId="0E090280" w14:textId="2EDAF602" w:rsidR="00C801F9" w:rsidRPr="0042666E" w:rsidRDefault="00C801F9" w:rsidP="002023D2">
      <w:pPr>
        <w:pStyle w:val="Textosinformato"/>
        <w:jc w:val="both"/>
        <w:rPr>
          <w:rFonts w:eastAsia="Times New Roman" w:cs="Arial"/>
          <w:bCs/>
          <w:szCs w:val="22"/>
        </w:rPr>
      </w:pPr>
      <w:r w:rsidRPr="0042666E">
        <w:rPr>
          <w:rFonts w:cs="Arial"/>
          <w:szCs w:val="22"/>
        </w:rPr>
        <w:t>Secretar</w:t>
      </w:r>
      <w:r w:rsidR="008A79F6" w:rsidRPr="0042666E">
        <w:rPr>
          <w:rFonts w:cs="Arial"/>
          <w:szCs w:val="22"/>
        </w:rPr>
        <w:t>io</w:t>
      </w:r>
      <w:r w:rsidRPr="0042666E">
        <w:rPr>
          <w:rFonts w:cs="Arial"/>
          <w:szCs w:val="22"/>
        </w:rPr>
        <w:t xml:space="preserve">: </w:t>
      </w:r>
      <w:r w:rsidRPr="0042666E">
        <w:rPr>
          <w:rFonts w:cs="Arial"/>
          <w:szCs w:val="22"/>
        </w:rPr>
        <w:tab/>
      </w:r>
      <w:r w:rsidR="00520DB9" w:rsidRPr="0042666E">
        <w:rPr>
          <w:rFonts w:eastAsia="Times New Roman" w:cs="Arial"/>
          <w:bCs/>
          <w:szCs w:val="22"/>
        </w:rPr>
        <w:t>Alberto G. Cubillos</w:t>
      </w:r>
    </w:p>
    <w:p w14:paraId="4FBD1B36" w14:textId="77777777" w:rsidR="00B9774D" w:rsidRPr="002E1E3E" w:rsidRDefault="00B9774D" w:rsidP="002E1E3E">
      <w:pPr>
        <w:spacing w:after="0" w:line="240" w:lineRule="auto"/>
        <w:jc w:val="both"/>
        <w:rPr>
          <w:rFonts w:ascii="Arial" w:eastAsiaTheme="majorEastAsia" w:hAnsi="Arial" w:cs="Arial"/>
          <w:b/>
          <w:bCs/>
        </w:rPr>
      </w:pPr>
    </w:p>
    <w:p w14:paraId="421E3485" w14:textId="59B70078" w:rsidR="00697665" w:rsidRPr="002E1E3E" w:rsidRDefault="00176363" w:rsidP="002E1E3E">
      <w:pPr>
        <w:pStyle w:val="Ttulo1"/>
        <w:spacing w:before="0" w:line="240" w:lineRule="auto"/>
        <w:jc w:val="both"/>
        <w:rPr>
          <w:rFonts w:ascii="Arial" w:hAnsi="Arial" w:cs="Arial"/>
          <w:color w:val="auto"/>
          <w:sz w:val="22"/>
          <w:szCs w:val="22"/>
        </w:rPr>
      </w:pPr>
      <w:bookmarkStart w:id="0" w:name="_Toc530740848"/>
      <w:r w:rsidRPr="002E1E3E">
        <w:rPr>
          <w:rFonts w:ascii="Arial" w:hAnsi="Arial" w:cs="Arial"/>
          <w:color w:val="auto"/>
          <w:sz w:val="22"/>
          <w:szCs w:val="22"/>
        </w:rPr>
        <w:t>ASISTENCIA</w:t>
      </w:r>
      <w:bookmarkEnd w:id="0"/>
    </w:p>
    <w:p w14:paraId="5C99E850" w14:textId="77777777" w:rsidR="007004CD" w:rsidRPr="002E1E3E" w:rsidRDefault="007004CD" w:rsidP="002E1E3E">
      <w:pPr>
        <w:spacing w:after="0" w:line="240" w:lineRule="auto"/>
        <w:jc w:val="both"/>
        <w:rPr>
          <w:rFonts w:ascii="Arial" w:hAnsi="Arial" w:cs="Arial"/>
        </w:rPr>
      </w:pPr>
    </w:p>
    <w:p w14:paraId="18FB7D43" w14:textId="5FB380A8" w:rsidR="00DA71B6" w:rsidRPr="002E1E3E" w:rsidRDefault="00DA71B6" w:rsidP="002E1E3E">
      <w:pPr>
        <w:spacing w:after="0" w:line="240" w:lineRule="auto"/>
        <w:ind w:hanging="2835"/>
        <w:jc w:val="both"/>
        <w:rPr>
          <w:rFonts w:ascii="Arial" w:eastAsia="Times New Roman" w:hAnsi="Arial" w:cs="Arial"/>
          <w:bCs/>
        </w:rPr>
      </w:pPr>
    </w:p>
    <w:tbl>
      <w:tblPr>
        <w:tblStyle w:val="Tablaconcuadrcula"/>
        <w:tblW w:w="0" w:type="auto"/>
        <w:tblLook w:val="04A0" w:firstRow="1" w:lastRow="0" w:firstColumn="1" w:lastColumn="0" w:noHBand="0" w:noVBand="1"/>
      </w:tblPr>
      <w:tblGrid>
        <w:gridCol w:w="2235"/>
        <w:gridCol w:w="2409"/>
        <w:gridCol w:w="1418"/>
      </w:tblGrid>
      <w:tr w:rsidR="002023D2" w:rsidRPr="00D9735A" w14:paraId="4AA5ADE5" w14:textId="77777777" w:rsidTr="007004CD">
        <w:tc>
          <w:tcPr>
            <w:tcW w:w="2235" w:type="dxa"/>
          </w:tcPr>
          <w:p w14:paraId="5A0151E6" w14:textId="0BFD1172" w:rsidR="002023D2" w:rsidRPr="00D9735A" w:rsidRDefault="002023D2" w:rsidP="002023D2">
            <w:pPr>
              <w:pStyle w:val="Ttulo1"/>
              <w:spacing w:before="0"/>
              <w:jc w:val="both"/>
              <w:outlineLvl w:val="0"/>
              <w:rPr>
                <w:rFonts w:ascii="Arial" w:hAnsi="Arial" w:cs="Arial"/>
                <w:color w:val="auto"/>
                <w:sz w:val="22"/>
                <w:szCs w:val="22"/>
              </w:rPr>
            </w:pPr>
            <w:bookmarkStart w:id="1" w:name="_Toc530740849"/>
            <w:r w:rsidRPr="00D9735A">
              <w:rPr>
                <w:rFonts w:ascii="Arial" w:hAnsi="Arial" w:cs="Arial"/>
                <w:color w:val="auto"/>
                <w:sz w:val="22"/>
                <w:szCs w:val="22"/>
              </w:rPr>
              <w:t>Cargo</w:t>
            </w:r>
          </w:p>
        </w:tc>
        <w:tc>
          <w:tcPr>
            <w:tcW w:w="2409" w:type="dxa"/>
          </w:tcPr>
          <w:p w14:paraId="7FAFCD13" w14:textId="0B458B80" w:rsidR="002023D2" w:rsidRPr="00D9735A" w:rsidRDefault="00E33A1C" w:rsidP="002023D2">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Nombre</w:t>
            </w:r>
          </w:p>
        </w:tc>
        <w:tc>
          <w:tcPr>
            <w:tcW w:w="1418" w:type="dxa"/>
          </w:tcPr>
          <w:p w14:paraId="165B6105" w14:textId="060558BD" w:rsidR="002023D2"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2023D2" w:rsidRPr="00D9735A" w14:paraId="1E4C7D1F" w14:textId="77777777" w:rsidTr="007004CD">
        <w:tc>
          <w:tcPr>
            <w:tcW w:w="2235" w:type="dxa"/>
          </w:tcPr>
          <w:p w14:paraId="510D030E" w14:textId="52AEBCCB" w:rsidR="002023D2" w:rsidRPr="00D9735A" w:rsidRDefault="002023D2"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w:t>
            </w:r>
          </w:p>
        </w:tc>
        <w:tc>
          <w:tcPr>
            <w:tcW w:w="2409" w:type="dxa"/>
          </w:tcPr>
          <w:p w14:paraId="7B3B1A42" w14:textId="1629F6B9" w:rsidR="002023D2" w:rsidRPr="00D9735A" w:rsidRDefault="00E33A1C"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Juan Izquierdo</w:t>
            </w:r>
          </w:p>
        </w:tc>
        <w:tc>
          <w:tcPr>
            <w:tcW w:w="1418" w:type="dxa"/>
          </w:tcPr>
          <w:p w14:paraId="256B3E94" w14:textId="1CDBC0F2" w:rsidR="002023D2"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1172AAE2" w14:textId="77777777" w:rsidTr="007004CD">
        <w:tc>
          <w:tcPr>
            <w:tcW w:w="2235" w:type="dxa"/>
          </w:tcPr>
          <w:p w14:paraId="2D2EAD40" w14:textId="7871B2C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Vicepresidente</w:t>
            </w:r>
          </w:p>
        </w:tc>
        <w:tc>
          <w:tcPr>
            <w:tcW w:w="2409" w:type="dxa"/>
          </w:tcPr>
          <w:p w14:paraId="72B92A04" w14:textId="62EAC330"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Felipe de Solminihac</w:t>
            </w:r>
          </w:p>
        </w:tc>
        <w:tc>
          <w:tcPr>
            <w:tcW w:w="1418" w:type="dxa"/>
          </w:tcPr>
          <w:p w14:paraId="448DDD61" w14:textId="3585B452" w:rsidR="002023D2"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04A440FF" w14:textId="77777777" w:rsidTr="007004CD">
        <w:tc>
          <w:tcPr>
            <w:tcW w:w="2235" w:type="dxa"/>
          </w:tcPr>
          <w:p w14:paraId="77124F01" w14:textId="3CE55B5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 Anterior</w:t>
            </w:r>
          </w:p>
        </w:tc>
        <w:tc>
          <w:tcPr>
            <w:tcW w:w="2409" w:type="dxa"/>
          </w:tcPr>
          <w:p w14:paraId="146DCE54" w14:textId="634EFA2D"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Edmundo Acevedo</w:t>
            </w:r>
          </w:p>
        </w:tc>
        <w:tc>
          <w:tcPr>
            <w:tcW w:w="1418" w:type="dxa"/>
          </w:tcPr>
          <w:p w14:paraId="539134D2" w14:textId="65636E4D" w:rsidR="002023D2"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w:t>
            </w:r>
          </w:p>
        </w:tc>
      </w:tr>
      <w:tr w:rsidR="002023D2" w:rsidRPr="00D9735A" w14:paraId="29E5C325" w14:textId="77777777" w:rsidTr="007004CD">
        <w:tc>
          <w:tcPr>
            <w:tcW w:w="2235" w:type="dxa"/>
          </w:tcPr>
          <w:p w14:paraId="2C5E2EE9" w14:textId="45EDA54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Secretario</w:t>
            </w:r>
          </w:p>
        </w:tc>
        <w:tc>
          <w:tcPr>
            <w:tcW w:w="2409" w:type="dxa"/>
          </w:tcPr>
          <w:p w14:paraId="343A63EE" w14:textId="2B8994B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Alberto G. Cubillos</w:t>
            </w:r>
          </w:p>
        </w:tc>
        <w:tc>
          <w:tcPr>
            <w:tcW w:w="1418" w:type="dxa"/>
          </w:tcPr>
          <w:p w14:paraId="3F187FA5" w14:textId="328B68E0" w:rsidR="002023D2"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04198F9C" w14:textId="77777777" w:rsidTr="007004CD">
        <w:tc>
          <w:tcPr>
            <w:tcW w:w="2235" w:type="dxa"/>
          </w:tcPr>
          <w:p w14:paraId="6E7C32FD" w14:textId="48EA164B"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Prosecretaria</w:t>
            </w:r>
          </w:p>
        </w:tc>
        <w:tc>
          <w:tcPr>
            <w:tcW w:w="2409" w:type="dxa"/>
          </w:tcPr>
          <w:p w14:paraId="2DBCF7DE" w14:textId="463EF3E4"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Marina Gambardella</w:t>
            </w:r>
          </w:p>
        </w:tc>
        <w:tc>
          <w:tcPr>
            <w:tcW w:w="1418" w:type="dxa"/>
          </w:tcPr>
          <w:p w14:paraId="457DBF1D" w14:textId="2943183E" w:rsidR="002023D2"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21F01AAA" w14:textId="77777777" w:rsidTr="007004CD">
        <w:tc>
          <w:tcPr>
            <w:tcW w:w="2235" w:type="dxa"/>
          </w:tcPr>
          <w:p w14:paraId="63A6FF81" w14:textId="004095B5"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Tesorero</w:t>
            </w:r>
          </w:p>
        </w:tc>
        <w:tc>
          <w:tcPr>
            <w:tcW w:w="2409" w:type="dxa"/>
          </w:tcPr>
          <w:p w14:paraId="18A4DBAC" w14:textId="0E6B756C"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Andrés Schwember</w:t>
            </w:r>
          </w:p>
        </w:tc>
        <w:tc>
          <w:tcPr>
            <w:tcW w:w="1418" w:type="dxa"/>
          </w:tcPr>
          <w:p w14:paraId="078C06DE" w14:textId="0E05C537" w:rsidR="002023D2"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52999771" w14:textId="77777777" w:rsidTr="007004CD">
        <w:tc>
          <w:tcPr>
            <w:tcW w:w="2235" w:type="dxa"/>
          </w:tcPr>
          <w:p w14:paraId="133B9F16" w14:textId="48BBEEE9"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Protesorero</w:t>
            </w:r>
          </w:p>
        </w:tc>
        <w:tc>
          <w:tcPr>
            <w:tcW w:w="2409" w:type="dxa"/>
          </w:tcPr>
          <w:p w14:paraId="7152D2BA" w14:textId="110454A9"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Orlando Morales</w:t>
            </w:r>
          </w:p>
        </w:tc>
        <w:tc>
          <w:tcPr>
            <w:tcW w:w="1418" w:type="dxa"/>
          </w:tcPr>
          <w:p w14:paraId="116B0B34" w14:textId="4B846AAE" w:rsidR="002023D2"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7E793ED9" w14:textId="77777777" w:rsidTr="007004CD">
        <w:tc>
          <w:tcPr>
            <w:tcW w:w="2235" w:type="dxa"/>
          </w:tcPr>
          <w:p w14:paraId="6953A3D0" w14:textId="6CC944A9"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Primero</w:t>
            </w:r>
          </w:p>
        </w:tc>
        <w:tc>
          <w:tcPr>
            <w:tcW w:w="2409" w:type="dxa"/>
          </w:tcPr>
          <w:p w14:paraId="48C053A1" w14:textId="6E30A4D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Claudio Wernli</w:t>
            </w:r>
          </w:p>
        </w:tc>
        <w:tc>
          <w:tcPr>
            <w:tcW w:w="1418" w:type="dxa"/>
          </w:tcPr>
          <w:p w14:paraId="15552500" w14:textId="31FD62C3" w:rsidR="002023D2"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2023D2" w:rsidRPr="00D9735A" w14:paraId="54DD21F7" w14:textId="77777777" w:rsidTr="007004CD">
        <w:tc>
          <w:tcPr>
            <w:tcW w:w="2235" w:type="dxa"/>
          </w:tcPr>
          <w:p w14:paraId="0C6D0079" w14:textId="005BEE6D" w:rsidR="002023D2" w:rsidRPr="00D9735A" w:rsidRDefault="002023D2"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Segundo</w:t>
            </w:r>
          </w:p>
        </w:tc>
        <w:tc>
          <w:tcPr>
            <w:tcW w:w="2409" w:type="dxa"/>
          </w:tcPr>
          <w:p w14:paraId="4CB7DC53" w14:textId="5B31D1CE" w:rsidR="002023D2"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Gloria Montenegro</w:t>
            </w:r>
          </w:p>
        </w:tc>
        <w:tc>
          <w:tcPr>
            <w:tcW w:w="1418" w:type="dxa"/>
          </w:tcPr>
          <w:p w14:paraId="448C4919" w14:textId="60C2AC9A" w:rsidR="002023D2"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bl>
    <w:p w14:paraId="6CBA2101" w14:textId="77777777" w:rsidR="00C15F8F" w:rsidRPr="002E1E3E" w:rsidRDefault="00C15F8F" w:rsidP="002023D2">
      <w:pPr>
        <w:pStyle w:val="Ttulo1"/>
        <w:spacing w:before="0" w:line="240" w:lineRule="auto"/>
        <w:jc w:val="both"/>
        <w:rPr>
          <w:rFonts w:ascii="Arial" w:hAnsi="Arial" w:cs="Arial"/>
          <w:b w:val="0"/>
          <w:bCs w:val="0"/>
          <w:sz w:val="22"/>
          <w:szCs w:val="22"/>
        </w:rPr>
      </w:pPr>
    </w:p>
    <w:tbl>
      <w:tblPr>
        <w:tblStyle w:val="Tablaconcuadrcula"/>
        <w:tblW w:w="0" w:type="auto"/>
        <w:tblLayout w:type="fixed"/>
        <w:tblLook w:val="04A0" w:firstRow="1" w:lastRow="0" w:firstColumn="1" w:lastColumn="0" w:noHBand="0" w:noVBand="1"/>
      </w:tblPr>
      <w:tblGrid>
        <w:gridCol w:w="4644"/>
        <w:gridCol w:w="1418"/>
      </w:tblGrid>
      <w:tr w:rsidR="00E33A1C" w:rsidRPr="00D9735A" w14:paraId="5AEE3075" w14:textId="77777777" w:rsidTr="007004CD">
        <w:trPr>
          <w:trHeight w:val="151"/>
        </w:trPr>
        <w:tc>
          <w:tcPr>
            <w:tcW w:w="4644" w:type="dxa"/>
          </w:tcPr>
          <w:p w14:paraId="62D2B7CA" w14:textId="66A25EDC" w:rsidR="00E33A1C"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Colaboradores</w:t>
            </w:r>
          </w:p>
        </w:tc>
        <w:tc>
          <w:tcPr>
            <w:tcW w:w="1418" w:type="dxa"/>
          </w:tcPr>
          <w:p w14:paraId="48E1A131" w14:textId="79457EAB"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5950362D" w14:textId="77777777" w:rsidTr="007004CD">
        <w:tc>
          <w:tcPr>
            <w:tcW w:w="4644" w:type="dxa"/>
          </w:tcPr>
          <w:p w14:paraId="7EC5E991" w14:textId="65CF4E4F"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Francisco Brzcović</w:t>
            </w:r>
          </w:p>
        </w:tc>
        <w:tc>
          <w:tcPr>
            <w:tcW w:w="1418" w:type="dxa"/>
          </w:tcPr>
          <w:p w14:paraId="099E638E" w14:textId="5330861C" w:rsidR="00E33A1C"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E33A1C" w:rsidRPr="00D9735A" w14:paraId="750EFCDC" w14:textId="77777777" w:rsidTr="007004CD">
        <w:tc>
          <w:tcPr>
            <w:tcW w:w="4644" w:type="dxa"/>
          </w:tcPr>
          <w:p w14:paraId="753B3CED" w14:textId="5CFC0B1C"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Nicolo Gligo</w:t>
            </w:r>
          </w:p>
        </w:tc>
        <w:tc>
          <w:tcPr>
            <w:tcW w:w="1418" w:type="dxa"/>
          </w:tcPr>
          <w:p w14:paraId="7C9D5577" w14:textId="0795C1CF" w:rsidR="00E33A1C"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E33A1C" w:rsidRPr="00D9735A" w14:paraId="4C34E593" w14:textId="77777777" w:rsidTr="007004CD">
        <w:tc>
          <w:tcPr>
            <w:tcW w:w="4644" w:type="dxa"/>
          </w:tcPr>
          <w:p w14:paraId="5B0772F7" w14:textId="4C4305EA"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Alejandro Violic</w:t>
            </w:r>
          </w:p>
        </w:tc>
        <w:tc>
          <w:tcPr>
            <w:tcW w:w="1418" w:type="dxa"/>
          </w:tcPr>
          <w:p w14:paraId="47D24F10" w14:textId="1738C951" w:rsidR="00E33A1C"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EC2A96" w:rsidRPr="00D9735A" w14:paraId="2E748516" w14:textId="77777777" w:rsidTr="007004CD">
        <w:tc>
          <w:tcPr>
            <w:tcW w:w="4644" w:type="dxa"/>
          </w:tcPr>
          <w:p w14:paraId="28DC7363" w14:textId="50FC05FE" w:rsidR="00EC2A96" w:rsidRPr="00D9735A" w:rsidRDefault="00EC2A96" w:rsidP="00C31E60">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Bernardo Latorre</w:t>
            </w:r>
          </w:p>
        </w:tc>
        <w:tc>
          <w:tcPr>
            <w:tcW w:w="1418" w:type="dxa"/>
          </w:tcPr>
          <w:p w14:paraId="2C435730" w14:textId="788FD4DB" w:rsidR="00EC2A96"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bl>
    <w:p w14:paraId="64CB283A" w14:textId="77777777" w:rsidR="002023D2" w:rsidRPr="00D9735A" w:rsidRDefault="002023D2" w:rsidP="002023D2">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4644"/>
        <w:gridCol w:w="1418"/>
      </w:tblGrid>
      <w:tr w:rsidR="00E33A1C" w:rsidRPr="00D9735A" w14:paraId="4FA8E17D" w14:textId="77777777" w:rsidTr="007004CD">
        <w:tc>
          <w:tcPr>
            <w:tcW w:w="4644" w:type="dxa"/>
          </w:tcPr>
          <w:p w14:paraId="600ABB49" w14:textId="0C49FC24" w:rsidR="00E33A1C" w:rsidRPr="00D9735A" w:rsidRDefault="00E33A1C"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Rendición de Cuentas</w:t>
            </w:r>
          </w:p>
        </w:tc>
        <w:tc>
          <w:tcPr>
            <w:tcW w:w="1418" w:type="dxa"/>
          </w:tcPr>
          <w:p w14:paraId="16BFC4C0" w14:textId="3CD4BF63"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47557E81" w14:textId="77777777" w:rsidTr="007004CD">
        <w:tc>
          <w:tcPr>
            <w:tcW w:w="4644" w:type="dxa"/>
          </w:tcPr>
          <w:p w14:paraId="5D2C7243" w14:textId="5ACE9D03"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Carlos Muñoz</w:t>
            </w:r>
          </w:p>
        </w:tc>
        <w:tc>
          <w:tcPr>
            <w:tcW w:w="1418" w:type="dxa"/>
          </w:tcPr>
          <w:p w14:paraId="0D28688F" w14:textId="48CAAA11" w:rsidR="00E33A1C"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r w:rsidR="00E33A1C" w:rsidRPr="00D9735A" w14:paraId="36B6411C" w14:textId="77777777" w:rsidTr="007004CD">
        <w:tc>
          <w:tcPr>
            <w:tcW w:w="4644" w:type="dxa"/>
          </w:tcPr>
          <w:p w14:paraId="35E2F9E0" w14:textId="2CF41C62"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Eduardo Venezian</w:t>
            </w:r>
          </w:p>
        </w:tc>
        <w:tc>
          <w:tcPr>
            <w:tcW w:w="1418" w:type="dxa"/>
          </w:tcPr>
          <w:p w14:paraId="5F98C623" w14:textId="52FE0F0F" w:rsidR="00E33A1C" w:rsidRPr="00D9735A" w:rsidRDefault="00EC2A96"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bl>
    <w:p w14:paraId="0BD3E7D4" w14:textId="77777777" w:rsidR="00E33A1C" w:rsidRPr="00D9735A" w:rsidRDefault="00E33A1C" w:rsidP="002023D2">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4644"/>
        <w:gridCol w:w="1418"/>
      </w:tblGrid>
      <w:tr w:rsidR="000C64D9" w:rsidRPr="00D9735A" w14:paraId="255F3393" w14:textId="77777777" w:rsidTr="007004CD">
        <w:tc>
          <w:tcPr>
            <w:tcW w:w="4644" w:type="dxa"/>
          </w:tcPr>
          <w:p w14:paraId="328F1B3B" w14:textId="5FFDAA77" w:rsidR="000C64D9"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de Ética</w:t>
            </w:r>
          </w:p>
        </w:tc>
        <w:tc>
          <w:tcPr>
            <w:tcW w:w="1418" w:type="dxa"/>
          </w:tcPr>
          <w:p w14:paraId="37146B25" w14:textId="21818441" w:rsidR="000C64D9" w:rsidRPr="00D9735A" w:rsidRDefault="000C64D9" w:rsidP="00C31E60">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0C64D9" w:rsidRPr="00D9735A" w14:paraId="463FF3CA" w14:textId="77777777" w:rsidTr="007004CD">
        <w:tc>
          <w:tcPr>
            <w:tcW w:w="4644" w:type="dxa"/>
          </w:tcPr>
          <w:p w14:paraId="504A4CAB" w14:textId="7430B4DC"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Fernando BAS</w:t>
            </w:r>
          </w:p>
        </w:tc>
        <w:tc>
          <w:tcPr>
            <w:tcW w:w="1418" w:type="dxa"/>
          </w:tcPr>
          <w:p w14:paraId="4D6C13C9" w14:textId="19F077E2" w:rsidR="000C64D9" w:rsidRPr="00D9735A" w:rsidRDefault="00EC2A96" w:rsidP="00C31E60">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r w:rsidR="000C64D9" w:rsidRPr="00D9735A" w14:paraId="5BEFD0D5" w14:textId="77777777" w:rsidTr="007004CD">
        <w:tc>
          <w:tcPr>
            <w:tcW w:w="4644" w:type="dxa"/>
          </w:tcPr>
          <w:p w14:paraId="1E786A32" w14:textId="3E919531" w:rsidR="000C64D9" w:rsidRPr="00D9735A" w:rsidRDefault="000C64D9"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Claudio </w:t>
            </w:r>
            <w:r w:rsidR="00D9735A">
              <w:rPr>
                <w:rFonts w:ascii="Arial" w:hAnsi="Arial" w:cs="Arial"/>
                <w:b w:val="0"/>
                <w:color w:val="auto"/>
                <w:sz w:val="22"/>
                <w:szCs w:val="22"/>
              </w:rPr>
              <w:t>C</w:t>
            </w:r>
            <w:r w:rsidR="00D9735A" w:rsidRPr="00D9735A">
              <w:rPr>
                <w:rFonts w:ascii="Arial" w:hAnsi="Arial" w:cs="Arial"/>
                <w:b w:val="0"/>
                <w:color w:val="auto"/>
                <w:sz w:val="22"/>
                <w:szCs w:val="22"/>
              </w:rPr>
              <w:t>afati</w:t>
            </w:r>
          </w:p>
        </w:tc>
        <w:tc>
          <w:tcPr>
            <w:tcW w:w="1418" w:type="dxa"/>
          </w:tcPr>
          <w:p w14:paraId="0C8EC387" w14:textId="15E27CEB" w:rsidR="000C64D9" w:rsidRPr="00D9735A" w:rsidRDefault="00EC2A96" w:rsidP="00C31E60">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bl>
    <w:p w14:paraId="7E1E0219" w14:textId="46B72810" w:rsidR="000C64D9" w:rsidRPr="00D9735A" w:rsidRDefault="000C64D9" w:rsidP="002023D2">
      <w:pPr>
        <w:spacing w:after="0" w:line="240" w:lineRule="auto"/>
        <w:jc w:val="both"/>
        <w:rPr>
          <w:rFonts w:ascii="Arial" w:hAnsi="Arial" w:cs="Arial"/>
          <w:sz w:val="18"/>
          <w:szCs w:val="18"/>
        </w:rPr>
      </w:pPr>
      <w:r w:rsidRPr="00D9735A">
        <w:rPr>
          <w:rFonts w:ascii="Arial" w:hAnsi="Arial" w:cs="Arial"/>
          <w:sz w:val="18"/>
          <w:szCs w:val="18"/>
        </w:rPr>
        <w:t>A: asiste.</w:t>
      </w:r>
      <w:r w:rsidRPr="00D9735A">
        <w:rPr>
          <w:rFonts w:ascii="Arial" w:hAnsi="Arial" w:cs="Arial"/>
          <w:sz w:val="18"/>
          <w:szCs w:val="18"/>
        </w:rPr>
        <w:tab/>
        <w:t>E: excusa.</w:t>
      </w:r>
      <w:r w:rsidRPr="00D9735A">
        <w:rPr>
          <w:rFonts w:ascii="Arial" w:hAnsi="Arial" w:cs="Arial"/>
          <w:sz w:val="18"/>
          <w:szCs w:val="18"/>
        </w:rPr>
        <w:tab/>
        <w:t>N: no asiste.</w:t>
      </w:r>
      <w:r w:rsidR="00EC2A96">
        <w:rPr>
          <w:rFonts w:ascii="Arial" w:hAnsi="Arial" w:cs="Arial"/>
          <w:sz w:val="18"/>
          <w:szCs w:val="18"/>
        </w:rPr>
        <w:tab/>
        <w:t>Nc: no citado</w:t>
      </w:r>
    </w:p>
    <w:p w14:paraId="6AB1A883" w14:textId="77777777" w:rsidR="007004CD" w:rsidRPr="002E1E3E" w:rsidRDefault="007004CD" w:rsidP="002023D2">
      <w:pPr>
        <w:pStyle w:val="Ttulo1"/>
        <w:spacing w:before="0" w:line="240" w:lineRule="auto"/>
        <w:jc w:val="both"/>
        <w:rPr>
          <w:rFonts w:ascii="Arial" w:hAnsi="Arial" w:cs="Arial"/>
          <w:color w:val="auto"/>
          <w:sz w:val="22"/>
          <w:szCs w:val="22"/>
        </w:rPr>
      </w:pPr>
    </w:p>
    <w:p w14:paraId="7757E9B1" w14:textId="5D99231D" w:rsidR="007862DE" w:rsidRDefault="008C1A54" w:rsidP="002023D2">
      <w:pPr>
        <w:pStyle w:val="Ttulo1"/>
        <w:spacing w:before="0" w:line="240" w:lineRule="auto"/>
        <w:jc w:val="both"/>
        <w:rPr>
          <w:rFonts w:ascii="Arial" w:hAnsi="Arial" w:cs="Arial"/>
          <w:color w:val="auto"/>
          <w:sz w:val="24"/>
          <w:szCs w:val="24"/>
        </w:rPr>
      </w:pPr>
      <w:r w:rsidRPr="00B9774D">
        <w:rPr>
          <w:rFonts w:ascii="Arial" w:hAnsi="Arial" w:cs="Arial"/>
          <w:color w:val="auto"/>
          <w:sz w:val="24"/>
          <w:szCs w:val="24"/>
        </w:rPr>
        <w:t>TABLA</w:t>
      </w:r>
      <w:bookmarkEnd w:id="1"/>
    </w:p>
    <w:p w14:paraId="56E4EADF" w14:textId="77777777" w:rsidR="007004CD" w:rsidRPr="002E1E3E" w:rsidRDefault="007004CD" w:rsidP="002E1E3E">
      <w:pPr>
        <w:spacing w:after="0" w:line="240" w:lineRule="auto"/>
        <w:jc w:val="both"/>
      </w:pPr>
    </w:p>
    <w:p w14:paraId="22AD7276" w14:textId="484DCC2B" w:rsidR="007004CD" w:rsidRPr="002E1E3E" w:rsidRDefault="007004CD" w:rsidP="002E1E3E">
      <w:pPr>
        <w:pStyle w:val="Prrafodelista"/>
        <w:numPr>
          <w:ilvl w:val="0"/>
          <w:numId w:val="20"/>
        </w:numPr>
        <w:shd w:val="clear" w:color="auto" w:fill="FFFFFF"/>
        <w:ind w:left="426" w:hanging="426"/>
        <w:jc w:val="both"/>
        <w:rPr>
          <w:rFonts w:ascii="Arial" w:eastAsia="Times New Roman" w:hAnsi="Arial" w:cs="Arial"/>
          <w:color w:val="222222"/>
          <w:sz w:val="22"/>
          <w:szCs w:val="22"/>
          <w:lang w:val="es-CL" w:eastAsia="es-CL"/>
        </w:rPr>
      </w:pPr>
      <w:r w:rsidRPr="002E1E3E">
        <w:rPr>
          <w:rFonts w:ascii="Arial" w:eastAsia="Times New Roman" w:hAnsi="Arial" w:cs="Arial"/>
          <w:color w:val="222222"/>
          <w:sz w:val="22"/>
          <w:szCs w:val="22"/>
          <w:lang w:val="es-CL" w:eastAsia="es-CL"/>
        </w:rPr>
        <w:t>Palabras del Presidente.</w:t>
      </w:r>
    </w:p>
    <w:p w14:paraId="5C167EBF" w14:textId="368836DC" w:rsidR="00EC2A96" w:rsidRPr="002E1E3E" w:rsidRDefault="00EC2A96" w:rsidP="002E1E3E">
      <w:pPr>
        <w:pStyle w:val="Prrafodelista"/>
        <w:numPr>
          <w:ilvl w:val="0"/>
          <w:numId w:val="20"/>
        </w:numPr>
        <w:shd w:val="clear" w:color="auto" w:fill="FFFFFF"/>
        <w:ind w:left="426" w:hanging="426"/>
        <w:jc w:val="both"/>
        <w:rPr>
          <w:rFonts w:ascii="Arial" w:eastAsia="Times New Roman" w:hAnsi="Arial" w:cs="Arial"/>
          <w:color w:val="222222"/>
          <w:sz w:val="22"/>
          <w:szCs w:val="22"/>
          <w:lang w:val="es-CL" w:eastAsia="es-CL"/>
        </w:rPr>
      </w:pPr>
      <w:r w:rsidRPr="002E1E3E">
        <w:rPr>
          <w:rFonts w:ascii="Arial" w:eastAsia="Times New Roman" w:hAnsi="Arial" w:cs="Arial"/>
          <w:color w:val="222222"/>
          <w:sz w:val="22"/>
          <w:szCs w:val="22"/>
          <w:lang w:val="es-CL" w:eastAsia="es-CL"/>
        </w:rPr>
        <w:t>Avances en el tema visibilidad de la Academia: Búsqueda de un comunicador/periodista. Preparación de banco de datos. Colocación del contador de visitas en la web page.</w:t>
      </w:r>
    </w:p>
    <w:p w14:paraId="66094345" w14:textId="77777777" w:rsidR="00EC2A96" w:rsidRPr="00853145" w:rsidRDefault="00EC2A96" w:rsidP="002E1E3E">
      <w:pPr>
        <w:pStyle w:val="Prrafodelista"/>
        <w:numPr>
          <w:ilvl w:val="0"/>
          <w:numId w:val="20"/>
        </w:numPr>
        <w:shd w:val="clear" w:color="auto" w:fill="FFFFFF"/>
        <w:ind w:left="426" w:hanging="426"/>
        <w:jc w:val="both"/>
        <w:rPr>
          <w:rFonts w:ascii="Arial" w:eastAsia="Times New Roman" w:hAnsi="Arial" w:cs="Arial"/>
          <w:color w:val="222222"/>
          <w:sz w:val="22"/>
          <w:szCs w:val="22"/>
          <w:lang w:val="es-CL" w:eastAsia="es-CL"/>
        </w:rPr>
      </w:pPr>
      <w:r>
        <w:rPr>
          <w:rFonts w:ascii="Arial" w:eastAsia="Times New Roman" w:hAnsi="Arial" w:cs="Arial"/>
          <w:color w:val="222222"/>
          <w:lang w:val="es-CL" w:eastAsia="es-CL"/>
        </w:rPr>
        <w:lastRenderedPageBreak/>
        <w:t>S</w:t>
      </w:r>
      <w:r w:rsidRPr="00F115A7">
        <w:rPr>
          <w:rFonts w:ascii="Arial" w:eastAsia="Times New Roman" w:hAnsi="Arial" w:cs="Arial"/>
          <w:color w:val="222222"/>
          <w:lang w:val="es-CL" w:eastAsia="es-CL"/>
        </w:rPr>
        <w:t xml:space="preserve">eguimiento a las </w:t>
      </w:r>
      <w:r w:rsidRPr="00853145">
        <w:rPr>
          <w:rFonts w:ascii="Arial" w:eastAsia="Times New Roman" w:hAnsi="Arial" w:cs="Arial"/>
          <w:color w:val="222222"/>
          <w:sz w:val="22"/>
          <w:szCs w:val="22"/>
          <w:lang w:val="es-CL" w:eastAsia="es-CL"/>
        </w:rPr>
        <w:t>Mesas Redondas sobre El Agua en Chile. Preparación de un documento de Síntesis (Aceptación de Eduardo Salgado). Conformación de un grupo de análisis del tema. Plazos. Producto.</w:t>
      </w:r>
    </w:p>
    <w:p w14:paraId="50371DB8" w14:textId="7E05AB9E" w:rsidR="00853145" w:rsidRPr="00853145" w:rsidRDefault="00853145" w:rsidP="002E1E3E">
      <w:pPr>
        <w:pStyle w:val="Prrafodelista"/>
        <w:numPr>
          <w:ilvl w:val="0"/>
          <w:numId w:val="20"/>
        </w:numPr>
        <w:shd w:val="clear" w:color="auto" w:fill="FFFFFF"/>
        <w:ind w:left="426" w:hanging="426"/>
        <w:jc w:val="both"/>
        <w:rPr>
          <w:rFonts w:ascii="Arial" w:eastAsia="Times New Roman" w:hAnsi="Arial" w:cs="Arial"/>
          <w:color w:val="222222"/>
          <w:sz w:val="22"/>
          <w:szCs w:val="22"/>
          <w:lang w:val="es-CL" w:eastAsia="es-CL"/>
        </w:rPr>
      </w:pPr>
      <w:r w:rsidRPr="00F91B5E">
        <w:rPr>
          <w:rFonts w:ascii="Arial" w:eastAsia="Times New Roman" w:hAnsi="Arial" w:cs="Arial"/>
          <w:color w:val="222222"/>
          <w:sz w:val="22"/>
          <w:szCs w:val="22"/>
          <w:lang w:val="es-CL" w:eastAsia="es-CL"/>
        </w:rPr>
        <w:t>Seguimiento al tema de la Modificación de los Estatutos (Se adjuntan respuestas de</w:t>
      </w:r>
      <w:r w:rsidRPr="00853145">
        <w:rPr>
          <w:rFonts w:ascii="Arial" w:eastAsia="Times New Roman" w:hAnsi="Arial" w:cs="Arial"/>
          <w:color w:val="222222"/>
          <w:sz w:val="22"/>
          <w:szCs w:val="22"/>
          <w:lang w:val="es-CL" w:eastAsia="es-CL"/>
        </w:rPr>
        <w:t xml:space="preserve"> Directores): Realizar un encuesta Google a todos los miembros planteando dos preguntas:</w:t>
      </w:r>
    </w:p>
    <w:p w14:paraId="3439526A" w14:textId="204AC4BE" w:rsidR="00853145" w:rsidRPr="00853145" w:rsidRDefault="00853145" w:rsidP="00AA2AEE">
      <w:pPr>
        <w:pStyle w:val="Prrafodelista"/>
        <w:numPr>
          <w:ilvl w:val="0"/>
          <w:numId w:val="28"/>
        </w:numPr>
        <w:shd w:val="clear" w:color="auto" w:fill="FFFFFF"/>
        <w:jc w:val="both"/>
        <w:rPr>
          <w:rFonts w:ascii="Arial" w:eastAsia="Times New Roman" w:hAnsi="Arial" w:cs="Arial"/>
          <w:color w:val="222222"/>
          <w:sz w:val="22"/>
          <w:szCs w:val="22"/>
          <w:lang w:val="es-CL" w:eastAsia="es-CL"/>
        </w:rPr>
      </w:pPr>
      <w:r w:rsidRPr="00853145">
        <w:rPr>
          <w:rFonts w:ascii="Arial" w:eastAsia="Times New Roman" w:hAnsi="Arial" w:cs="Arial"/>
          <w:color w:val="222222"/>
          <w:sz w:val="22"/>
          <w:szCs w:val="22"/>
          <w:lang w:val="es-CL" w:eastAsia="es-CL"/>
        </w:rPr>
        <w:t>Está de acuerdo en eliminar las categorías de Académico de Número y Académico Correspondiente y crear la categoría “Académicos”. SI - NO.</w:t>
      </w:r>
    </w:p>
    <w:p w14:paraId="095B3E15" w14:textId="2475B63A" w:rsidR="00853145" w:rsidRPr="00AA2AEE" w:rsidRDefault="00853145" w:rsidP="00AA2AEE">
      <w:pPr>
        <w:pStyle w:val="Prrafodelista"/>
        <w:numPr>
          <w:ilvl w:val="0"/>
          <w:numId w:val="28"/>
        </w:numPr>
        <w:jc w:val="both"/>
        <w:rPr>
          <w:rFonts w:ascii="Arial" w:hAnsi="Arial" w:cs="Arial"/>
        </w:rPr>
      </w:pPr>
      <w:r w:rsidRPr="00AA2AEE">
        <w:rPr>
          <w:rFonts w:ascii="Arial" w:eastAsia="Times New Roman" w:hAnsi="Arial" w:cs="Arial"/>
          <w:color w:val="222222"/>
          <w:lang w:val="es-CL" w:eastAsia="es-CL"/>
        </w:rPr>
        <w:t>Considera que el número total de académicos debe ser: (80 ) - (&gt; 80).</w:t>
      </w:r>
      <w:bookmarkStart w:id="2" w:name="_Toc530740850"/>
    </w:p>
    <w:p w14:paraId="365A0A8F" w14:textId="77777777" w:rsidR="00F91B5E" w:rsidRDefault="00F91B5E" w:rsidP="00F91B5E">
      <w:pPr>
        <w:pStyle w:val="Ttulo1"/>
        <w:spacing w:before="0" w:line="240" w:lineRule="auto"/>
        <w:ind w:left="426" w:hanging="426"/>
        <w:jc w:val="both"/>
        <w:rPr>
          <w:rFonts w:ascii="Arial" w:eastAsia="Times New Roman" w:hAnsi="Arial" w:cs="Arial"/>
          <w:b w:val="0"/>
          <w:bCs w:val="0"/>
          <w:color w:val="222222"/>
          <w:sz w:val="22"/>
          <w:szCs w:val="22"/>
          <w:lang w:val="es-CL" w:eastAsia="es-CL"/>
        </w:rPr>
      </w:pPr>
      <w:r w:rsidRPr="00F91B5E">
        <w:rPr>
          <w:rFonts w:ascii="Arial" w:eastAsia="Times New Roman" w:hAnsi="Arial" w:cs="Arial"/>
          <w:b w:val="0"/>
          <w:bCs w:val="0"/>
          <w:color w:val="222222"/>
          <w:sz w:val="22"/>
          <w:szCs w:val="22"/>
          <w:lang w:val="es-CL" w:eastAsia="es-CL"/>
        </w:rPr>
        <w:t>5.</w:t>
      </w:r>
      <w:r w:rsidRPr="00F91B5E">
        <w:rPr>
          <w:rFonts w:ascii="Arial" w:eastAsia="Times New Roman" w:hAnsi="Arial" w:cs="Arial"/>
          <w:b w:val="0"/>
          <w:bCs w:val="0"/>
          <w:color w:val="222222"/>
          <w:sz w:val="22"/>
          <w:szCs w:val="22"/>
          <w:lang w:val="es-CL" w:eastAsia="es-CL"/>
        </w:rPr>
        <w:tab/>
      </w:r>
      <w:r>
        <w:rPr>
          <w:rFonts w:ascii="Arial" w:eastAsia="Times New Roman" w:hAnsi="Arial" w:cs="Arial"/>
          <w:b w:val="0"/>
          <w:bCs w:val="0"/>
          <w:color w:val="222222"/>
          <w:sz w:val="22"/>
          <w:szCs w:val="22"/>
          <w:lang w:val="es-CL" w:eastAsia="es-CL"/>
        </w:rPr>
        <w:t>Varios.</w:t>
      </w:r>
    </w:p>
    <w:p w14:paraId="43B4267C" w14:textId="27013223" w:rsidR="00853145" w:rsidRPr="00F91B5E" w:rsidRDefault="00853145" w:rsidP="00F91B5E">
      <w:pPr>
        <w:pStyle w:val="Ttulo1"/>
        <w:spacing w:before="0" w:line="240" w:lineRule="auto"/>
        <w:ind w:left="426" w:hanging="426"/>
        <w:jc w:val="both"/>
        <w:rPr>
          <w:rFonts w:ascii="Arial" w:hAnsi="Arial" w:cs="Arial"/>
          <w:b w:val="0"/>
          <w:bCs w:val="0"/>
          <w:color w:val="auto"/>
          <w:sz w:val="22"/>
          <w:szCs w:val="22"/>
        </w:rPr>
      </w:pPr>
    </w:p>
    <w:p w14:paraId="20A5BCB9" w14:textId="0C696E2B" w:rsidR="000A525A" w:rsidRPr="002E1E3E" w:rsidRDefault="00F11A56" w:rsidP="00CF7755">
      <w:pPr>
        <w:pStyle w:val="Ttulo1"/>
        <w:spacing w:before="0" w:line="240" w:lineRule="auto"/>
        <w:jc w:val="both"/>
        <w:rPr>
          <w:rFonts w:ascii="Arial" w:hAnsi="Arial" w:cs="Arial"/>
          <w:color w:val="auto"/>
          <w:sz w:val="24"/>
          <w:szCs w:val="24"/>
        </w:rPr>
      </w:pPr>
      <w:r w:rsidRPr="002E1E3E">
        <w:rPr>
          <w:rFonts w:ascii="Arial" w:hAnsi="Arial" w:cs="Arial"/>
          <w:color w:val="auto"/>
          <w:sz w:val="24"/>
          <w:szCs w:val="24"/>
        </w:rPr>
        <w:t>DESARROLLO</w:t>
      </w:r>
      <w:bookmarkEnd w:id="2"/>
    </w:p>
    <w:p w14:paraId="2F5614CE" w14:textId="77777777" w:rsidR="00B9774D" w:rsidRPr="002E1E3E" w:rsidRDefault="00B9774D" w:rsidP="00191E36">
      <w:pPr>
        <w:spacing w:after="0" w:line="240" w:lineRule="auto"/>
        <w:rPr>
          <w:rFonts w:ascii="Arial" w:hAnsi="Arial" w:cs="Arial"/>
        </w:rPr>
      </w:pPr>
    </w:p>
    <w:p w14:paraId="36E2AC51" w14:textId="51E15450" w:rsidR="007004CD" w:rsidRPr="009706E3" w:rsidRDefault="009706E3" w:rsidP="007004CD">
      <w:pPr>
        <w:pStyle w:val="Prrafodelista"/>
        <w:numPr>
          <w:ilvl w:val="0"/>
          <w:numId w:val="11"/>
        </w:numPr>
        <w:shd w:val="clear" w:color="auto" w:fill="FFFFFF"/>
        <w:ind w:left="0" w:hanging="426"/>
        <w:jc w:val="both"/>
        <w:rPr>
          <w:rFonts w:ascii="Arial" w:eastAsia="Times New Roman" w:hAnsi="Arial" w:cs="Arial"/>
          <w:b/>
          <w:bCs/>
          <w:color w:val="222222"/>
          <w:sz w:val="22"/>
          <w:szCs w:val="22"/>
          <w:lang w:val="es-CL" w:eastAsia="es-CL"/>
        </w:rPr>
      </w:pPr>
      <w:r w:rsidRPr="009706E3">
        <w:rPr>
          <w:rFonts w:ascii="Arial" w:eastAsia="Times New Roman" w:hAnsi="Arial" w:cs="Arial"/>
          <w:b/>
          <w:bCs/>
          <w:color w:val="222222"/>
          <w:sz w:val="22"/>
          <w:szCs w:val="22"/>
          <w:lang w:val="es-CL" w:eastAsia="es-CL"/>
        </w:rPr>
        <w:t>PALABRAS DEL PRESIDENTE</w:t>
      </w:r>
    </w:p>
    <w:p w14:paraId="593410EA" w14:textId="05E81D24" w:rsidR="007004CD" w:rsidRPr="009706E3" w:rsidRDefault="007004CD" w:rsidP="007004CD">
      <w:pPr>
        <w:pStyle w:val="Prrafodelista"/>
        <w:shd w:val="clear" w:color="auto" w:fill="FFFFFF"/>
        <w:ind w:left="0"/>
        <w:jc w:val="both"/>
        <w:rPr>
          <w:rFonts w:ascii="Arial" w:eastAsia="Times New Roman" w:hAnsi="Arial" w:cs="Arial"/>
          <w:color w:val="222222"/>
          <w:sz w:val="22"/>
          <w:szCs w:val="22"/>
          <w:lang w:val="es-CL" w:eastAsia="es-CL"/>
        </w:rPr>
      </w:pPr>
    </w:p>
    <w:p w14:paraId="34B2A8AC" w14:textId="4A07A287" w:rsidR="007004CD" w:rsidRPr="009706E3" w:rsidRDefault="007004CD" w:rsidP="007004CD">
      <w:pPr>
        <w:pStyle w:val="Prrafodelista"/>
        <w:shd w:val="clear" w:color="auto" w:fill="FFFFFF"/>
        <w:ind w:left="0"/>
        <w:jc w:val="both"/>
        <w:rPr>
          <w:rFonts w:ascii="Arial" w:eastAsia="Times New Roman" w:hAnsi="Arial" w:cs="Arial"/>
          <w:color w:val="222222"/>
          <w:sz w:val="22"/>
          <w:szCs w:val="22"/>
          <w:lang w:val="es-CL" w:eastAsia="es-CL"/>
        </w:rPr>
      </w:pPr>
      <w:r w:rsidRPr="009706E3">
        <w:rPr>
          <w:rFonts w:ascii="Arial" w:eastAsia="Times New Roman" w:hAnsi="Arial" w:cs="Arial"/>
          <w:color w:val="222222"/>
          <w:sz w:val="22"/>
          <w:szCs w:val="22"/>
          <w:lang w:val="es-CL" w:eastAsia="es-CL"/>
        </w:rPr>
        <w:t xml:space="preserve">El Presidente da la bienvenida por el </w:t>
      </w:r>
      <w:r w:rsidR="00962713" w:rsidRPr="009706E3">
        <w:rPr>
          <w:rFonts w:ascii="Arial" w:eastAsia="Times New Roman" w:hAnsi="Arial" w:cs="Arial"/>
          <w:color w:val="222222"/>
          <w:sz w:val="22"/>
          <w:szCs w:val="22"/>
          <w:lang w:val="es-CL" w:eastAsia="es-CL"/>
        </w:rPr>
        <w:t>nuevo a</w:t>
      </w:r>
      <w:r w:rsidRPr="009706E3">
        <w:rPr>
          <w:rFonts w:ascii="Arial" w:eastAsia="Times New Roman" w:hAnsi="Arial" w:cs="Arial"/>
          <w:color w:val="222222"/>
          <w:sz w:val="22"/>
          <w:szCs w:val="22"/>
          <w:lang w:val="es-CL" w:eastAsia="es-CL"/>
        </w:rPr>
        <w:t xml:space="preserve">ño que </w:t>
      </w:r>
      <w:r w:rsidR="00962713" w:rsidRPr="009706E3">
        <w:rPr>
          <w:rFonts w:ascii="Arial" w:eastAsia="Times New Roman" w:hAnsi="Arial" w:cs="Arial"/>
          <w:color w:val="222222"/>
          <w:sz w:val="22"/>
          <w:szCs w:val="22"/>
          <w:lang w:val="es-CL" w:eastAsia="es-CL"/>
        </w:rPr>
        <w:t>comienza y recuerda que esta es una sesión que se convocó para tratar aspectos de temas muy específicos.</w:t>
      </w:r>
    </w:p>
    <w:p w14:paraId="439A41AF" w14:textId="77777777" w:rsidR="007004CD" w:rsidRPr="009706E3" w:rsidRDefault="007004CD" w:rsidP="007004CD">
      <w:pPr>
        <w:pStyle w:val="Prrafodelista"/>
        <w:shd w:val="clear" w:color="auto" w:fill="FFFFFF"/>
        <w:ind w:left="0"/>
        <w:jc w:val="both"/>
        <w:rPr>
          <w:rFonts w:ascii="Arial" w:eastAsia="Times New Roman" w:hAnsi="Arial" w:cs="Arial"/>
          <w:color w:val="222222"/>
          <w:sz w:val="22"/>
          <w:szCs w:val="22"/>
          <w:lang w:val="es-CL" w:eastAsia="es-CL"/>
        </w:rPr>
      </w:pPr>
    </w:p>
    <w:p w14:paraId="024DB596" w14:textId="21399C81" w:rsidR="007004CD" w:rsidRPr="009706E3" w:rsidRDefault="009706E3" w:rsidP="007004CD">
      <w:pPr>
        <w:pStyle w:val="Prrafodelista"/>
        <w:numPr>
          <w:ilvl w:val="0"/>
          <w:numId w:val="11"/>
        </w:numPr>
        <w:shd w:val="clear" w:color="auto" w:fill="FFFFFF"/>
        <w:ind w:left="0" w:hanging="426"/>
        <w:jc w:val="both"/>
        <w:rPr>
          <w:rFonts w:ascii="Arial" w:eastAsia="Times New Roman" w:hAnsi="Arial" w:cs="Arial"/>
          <w:b/>
          <w:bCs/>
          <w:color w:val="222222"/>
          <w:sz w:val="22"/>
          <w:szCs w:val="22"/>
          <w:lang w:val="es-CL" w:eastAsia="es-CL"/>
        </w:rPr>
      </w:pPr>
      <w:r w:rsidRPr="009706E3">
        <w:rPr>
          <w:rFonts w:ascii="Arial" w:eastAsia="Times New Roman" w:hAnsi="Arial" w:cs="Arial"/>
          <w:b/>
          <w:bCs/>
          <w:color w:val="222222"/>
          <w:sz w:val="22"/>
          <w:szCs w:val="22"/>
          <w:lang w:val="es-CL" w:eastAsia="es-CL"/>
        </w:rPr>
        <w:t>AVANCES EN EL TEMA VISIBILIDAD DE LA ACADEMIA: BÚSQUEDA DE UN COMUNICADOR/PERIODISTA. PREPARACIÓN DE BANCO DE DATOS. COLOCACIÓN DEL CONTADOR DE VISITAS EN LA WEB PAGE.</w:t>
      </w:r>
    </w:p>
    <w:p w14:paraId="1B04DBCE" w14:textId="77777777" w:rsidR="00C42C93" w:rsidRPr="009706E3" w:rsidRDefault="00C42C93" w:rsidP="00C42C93">
      <w:pPr>
        <w:shd w:val="clear" w:color="auto" w:fill="FFFFFF"/>
        <w:spacing w:after="0" w:line="240" w:lineRule="auto"/>
        <w:jc w:val="both"/>
        <w:rPr>
          <w:rFonts w:ascii="Arial" w:eastAsia="Times New Roman" w:hAnsi="Arial" w:cs="Arial"/>
          <w:color w:val="222222"/>
          <w:lang w:val="es-CL" w:eastAsia="es-CL"/>
        </w:rPr>
      </w:pPr>
    </w:p>
    <w:p w14:paraId="24712F07" w14:textId="4F8EF099" w:rsidR="00C42C93" w:rsidRPr="009706E3" w:rsidRDefault="00C42C93" w:rsidP="00C42C93">
      <w:pPr>
        <w:shd w:val="clear" w:color="auto" w:fill="FFFFFF"/>
        <w:spacing w:after="0" w:line="240" w:lineRule="auto"/>
        <w:jc w:val="both"/>
        <w:rPr>
          <w:rFonts w:ascii="Arial" w:eastAsia="Times New Roman" w:hAnsi="Arial" w:cs="Arial"/>
          <w:color w:val="222222"/>
          <w:lang w:val="es-CL" w:eastAsia="es-CL"/>
        </w:rPr>
      </w:pPr>
      <w:r w:rsidRPr="009706E3">
        <w:rPr>
          <w:rFonts w:ascii="Arial" w:eastAsia="Times New Roman" w:hAnsi="Arial" w:cs="Arial"/>
          <w:color w:val="222222"/>
          <w:lang w:val="es-CL" w:eastAsia="es-CL"/>
        </w:rPr>
        <w:t xml:space="preserve">El Presidente informa que la primera muestra de difusión para mejorar la </w:t>
      </w:r>
      <w:r w:rsidR="00FE5A1F" w:rsidRPr="009706E3">
        <w:rPr>
          <w:rFonts w:ascii="Arial" w:eastAsia="Times New Roman" w:hAnsi="Arial" w:cs="Arial"/>
          <w:color w:val="222222"/>
          <w:lang w:val="es-CL" w:eastAsia="es-CL"/>
        </w:rPr>
        <w:t>visibilidad</w:t>
      </w:r>
      <w:r w:rsidRPr="009706E3">
        <w:rPr>
          <w:rFonts w:ascii="Arial" w:eastAsia="Times New Roman" w:hAnsi="Arial" w:cs="Arial"/>
          <w:color w:val="222222"/>
          <w:lang w:val="es-CL" w:eastAsia="es-CL"/>
        </w:rPr>
        <w:t xml:space="preserve"> de la Academia será una publicación en la revista de la Facultad de Agronomía y Ciencias Forestales de la Pontificia Universidad Católica de Chile.</w:t>
      </w:r>
    </w:p>
    <w:p w14:paraId="29180F04" w14:textId="77777777"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p>
    <w:p w14:paraId="4AD4E07A" w14:textId="7B909A10" w:rsidR="00C42C93" w:rsidRPr="009706E3" w:rsidRDefault="00C42C93" w:rsidP="007004CD">
      <w:pPr>
        <w:shd w:val="clear" w:color="auto" w:fill="FFFFFF"/>
        <w:spacing w:after="0" w:line="240" w:lineRule="auto"/>
        <w:jc w:val="both"/>
        <w:rPr>
          <w:rFonts w:ascii="Arial" w:eastAsia="Times New Roman" w:hAnsi="Arial" w:cs="Arial"/>
          <w:b/>
          <w:bCs/>
          <w:color w:val="222222"/>
          <w:lang w:val="es-CL" w:eastAsia="es-CL"/>
        </w:rPr>
      </w:pPr>
      <w:r w:rsidRPr="009706E3">
        <w:rPr>
          <w:rFonts w:ascii="Arial" w:eastAsia="Times New Roman" w:hAnsi="Arial" w:cs="Arial"/>
          <w:b/>
          <w:bCs/>
          <w:color w:val="222222"/>
          <w:lang w:val="es-CL" w:eastAsia="es-CL"/>
        </w:rPr>
        <w:t>Búsqueda de Periodista</w:t>
      </w:r>
    </w:p>
    <w:p w14:paraId="20707F5E" w14:textId="77777777"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p>
    <w:p w14:paraId="52A1A37A" w14:textId="301BD8DE" w:rsidR="007004CD" w:rsidRPr="009706E3" w:rsidRDefault="00962713" w:rsidP="007004CD">
      <w:pPr>
        <w:shd w:val="clear" w:color="auto" w:fill="FFFFFF"/>
        <w:spacing w:after="0" w:line="240" w:lineRule="auto"/>
        <w:jc w:val="both"/>
        <w:rPr>
          <w:rFonts w:ascii="Arial" w:eastAsia="Times New Roman" w:hAnsi="Arial" w:cs="Arial"/>
          <w:color w:val="222222"/>
          <w:lang w:val="es-CL" w:eastAsia="es-CL"/>
        </w:rPr>
      </w:pPr>
      <w:r w:rsidRPr="009706E3">
        <w:rPr>
          <w:rFonts w:ascii="Arial" w:eastAsia="Times New Roman" w:hAnsi="Arial" w:cs="Arial"/>
          <w:color w:val="222222"/>
          <w:lang w:val="es-CL" w:eastAsia="es-CL"/>
        </w:rPr>
        <w:t>El Presidente da la palabra a la Académica Marina Gambardella respecto a la búsqueda de una posible candidata al cargo de periodista de la Academia que se contrataría para mejorar la visibilidad de la Institución.</w:t>
      </w:r>
    </w:p>
    <w:p w14:paraId="375B7DFD" w14:textId="4BFD155F" w:rsidR="00962713" w:rsidRPr="009706E3" w:rsidRDefault="00962713" w:rsidP="007004CD">
      <w:pPr>
        <w:shd w:val="clear" w:color="auto" w:fill="FFFFFF"/>
        <w:spacing w:after="0" w:line="240" w:lineRule="auto"/>
        <w:jc w:val="both"/>
        <w:rPr>
          <w:rFonts w:ascii="Arial" w:eastAsia="Times New Roman" w:hAnsi="Arial" w:cs="Arial"/>
          <w:color w:val="222222"/>
          <w:lang w:val="es-CL" w:eastAsia="es-CL"/>
        </w:rPr>
      </w:pPr>
    </w:p>
    <w:p w14:paraId="4729BBC5" w14:textId="214A5B38" w:rsidR="00962713" w:rsidRPr="009706E3" w:rsidRDefault="00962713" w:rsidP="007004CD">
      <w:pPr>
        <w:shd w:val="clear" w:color="auto" w:fill="FFFFFF"/>
        <w:spacing w:after="0" w:line="240" w:lineRule="auto"/>
        <w:jc w:val="both"/>
        <w:rPr>
          <w:rFonts w:ascii="Arial" w:eastAsia="Times New Roman" w:hAnsi="Arial" w:cs="Arial"/>
          <w:color w:val="222222"/>
          <w:lang w:val="es-CL" w:eastAsia="es-CL"/>
        </w:rPr>
      </w:pPr>
      <w:r w:rsidRPr="009706E3">
        <w:rPr>
          <w:rFonts w:ascii="Arial" w:eastAsia="Times New Roman" w:hAnsi="Arial" w:cs="Arial"/>
          <w:color w:val="222222"/>
          <w:lang w:val="es-CL" w:eastAsia="es-CL"/>
        </w:rPr>
        <w:t>La Académica informa que ha contactado a la Srta. Francisca López, una periodista joven, recién titulada, de la especialidad de divulgación científica, tiene buen dominio de las aplicaciones computacionales y que aceptaría trabajar por una remuneración de $ 250 mil y se la mantendría por un período de prueba de tres meses. Se enviaría su currículo al Directorio.</w:t>
      </w:r>
    </w:p>
    <w:p w14:paraId="1783CE26" w14:textId="75734E59" w:rsidR="007004CD" w:rsidRPr="009706E3" w:rsidRDefault="007004CD" w:rsidP="007004CD">
      <w:pPr>
        <w:shd w:val="clear" w:color="auto" w:fill="FFFFFF"/>
        <w:spacing w:after="0" w:line="240" w:lineRule="auto"/>
        <w:jc w:val="both"/>
        <w:rPr>
          <w:rFonts w:ascii="Arial" w:eastAsia="Times New Roman" w:hAnsi="Arial" w:cs="Arial"/>
          <w:color w:val="222222"/>
          <w:lang w:val="es-CL" w:eastAsia="es-CL"/>
        </w:rPr>
      </w:pPr>
    </w:p>
    <w:p w14:paraId="639193F5" w14:textId="4652FB2C" w:rsidR="00C42C93" w:rsidRPr="009706E3" w:rsidRDefault="00C42C93" w:rsidP="007004CD">
      <w:pPr>
        <w:shd w:val="clear" w:color="auto" w:fill="FFFFFF"/>
        <w:spacing w:after="0" w:line="240" w:lineRule="auto"/>
        <w:jc w:val="both"/>
        <w:rPr>
          <w:rFonts w:ascii="Arial" w:eastAsia="Times New Roman" w:hAnsi="Arial" w:cs="Arial"/>
          <w:b/>
          <w:bCs/>
          <w:color w:val="222222"/>
          <w:lang w:val="es-CL" w:eastAsia="es-CL"/>
        </w:rPr>
      </w:pPr>
      <w:r w:rsidRPr="009706E3">
        <w:rPr>
          <w:rFonts w:ascii="Arial" w:eastAsia="Times New Roman" w:hAnsi="Arial" w:cs="Arial"/>
          <w:b/>
          <w:bCs/>
          <w:color w:val="222222"/>
          <w:lang w:val="es-CL" w:eastAsia="es-CL"/>
        </w:rPr>
        <w:t>Preparación de Banco de Datos</w:t>
      </w:r>
    </w:p>
    <w:p w14:paraId="2C985D2D" w14:textId="787A99C7"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p>
    <w:p w14:paraId="3A1AC4A9" w14:textId="08E9DD45"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r w:rsidRPr="009706E3">
        <w:rPr>
          <w:rFonts w:ascii="Arial" w:eastAsia="Times New Roman" w:hAnsi="Arial" w:cs="Arial"/>
          <w:color w:val="222222"/>
          <w:lang w:val="es-CL" w:eastAsia="es-CL"/>
        </w:rPr>
        <w:t>El Presidente manifiesta que la primera tarea a que se deberá abocar la Srta. Francisca López será la de construir una Base de Datos conforme a los criterios de contactos que se propusieron en la Sesión de Directorio del 17 de diciembre pasado:</w:t>
      </w:r>
    </w:p>
    <w:p w14:paraId="0EDA5F29" w14:textId="6A81591F"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p>
    <w:p w14:paraId="5A71D672" w14:textId="1849CE80" w:rsidR="00C42C93" w:rsidRPr="009706E3" w:rsidRDefault="00C42C93" w:rsidP="00C42C93">
      <w:pPr>
        <w:pStyle w:val="Prrafodelista"/>
        <w:numPr>
          <w:ilvl w:val="0"/>
          <w:numId w:val="22"/>
        </w:numPr>
        <w:shd w:val="clear" w:color="auto" w:fill="FFFFFF"/>
        <w:jc w:val="both"/>
        <w:rPr>
          <w:rFonts w:ascii="Arial" w:eastAsia="Times New Roman" w:hAnsi="Arial" w:cs="Arial"/>
          <w:sz w:val="22"/>
          <w:szCs w:val="22"/>
          <w:lang w:val="es-CL" w:eastAsia="es-CL"/>
        </w:rPr>
      </w:pPr>
      <w:r w:rsidRPr="009706E3">
        <w:rPr>
          <w:rFonts w:ascii="Arial" w:eastAsia="Times New Roman" w:hAnsi="Arial" w:cs="Arial"/>
          <w:sz w:val="22"/>
          <w:szCs w:val="22"/>
          <w:lang w:val="es-CL" w:eastAsia="es-CL"/>
        </w:rPr>
        <w:t>Ambiente académico y de investigación: profesores universitarios de disciplinas profesionales e investigadores de organizaciones técnicas (INIA, empresas, etc.).</w:t>
      </w:r>
    </w:p>
    <w:p w14:paraId="5C3CC30E" w14:textId="0CB362B3" w:rsidR="00C42C93" w:rsidRPr="009706E3" w:rsidRDefault="00C42C93" w:rsidP="00C42C93">
      <w:pPr>
        <w:pStyle w:val="Prrafodelista"/>
        <w:numPr>
          <w:ilvl w:val="0"/>
          <w:numId w:val="22"/>
        </w:numPr>
        <w:shd w:val="clear" w:color="auto" w:fill="FFFFFF"/>
        <w:jc w:val="both"/>
        <w:rPr>
          <w:rFonts w:ascii="Arial" w:eastAsia="Times New Roman" w:hAnsi="Arial" w:cs="Arial"/>
          <w:sz w:val="22"/>
          <w:szCs w:val="22"/>
          <w:lang w:val="es-CL" w:eastAsia="es-CL"/>
        </w:rPr>
      </w:pPr>
      <w:r w:rsidRPr="009706E3">
        <w:rPr>
          <w:rFonts w:ascii="Arial" w:eastAsia="Times New Roman" w:hAnsi="Arial" w:cs="Arial"/>
          <w:sz w:val="22"/>
          <w:szCs w:val="22"/>
          <w:lang w:val="es-CL" w:eastAsia="es-CL"/>
        </w:rPr>
        <w:t xml:space="preserve">Ambiente político: Tomadores de decisiones: del Gobierno (Ministerio de Agricultura, </w:t>
      </w:r>
      <w:r w:rsidR="00AA2AEE">
        <w:rPr>
          <w:rFonts w:ascii="Arial" w:eastAsia="Times New Roman" w:hAnsi="Arial" w:cs="Arial"/>
          <w:sz w:val="22"/>
          <w:szCs w:val="22"/>
          <w:lang w:val="es-CL" w:eastAsia="es-CL"/>
        </w:rPr>
        <w:t xml:space="preserve">ODEPA, FIA, </w:t>
      </w:r>
      <w:r w:rsidRPr="009706E3">
        <w:rPr>
          <w:rFonts w:ascii="Arial" w:eastAsia="Times New Roman" w:hAnsi="Arial" w:cs="Arial"/>
          <w:sz w:val="22"/>
          <w:szCs w:val="22"/>
          <w:lang w:val="es-CL" w:eastAsia="es-CL"/>
        </w:rPr>
        <w:t>Ciencia, Economía, etc.); del Congreso (Senadores, Diputados y sus asesores relacionados con los temas agrícolas).</w:t>
      </w:r>
    </w:p>
    <w:p w14:paraId="363DB5DA" w14:textId="77777777" w:rsidR="00C42C93" w:rsidRPr="009706E3" w:rsidRDefault="00C42C93" w:rsidP="00B410D3">
      <w:pPr>
        <w:pStyle w:val="Prrafodelista"/>
        <w:numPr>
          <w:ilvl w:val="0"/>
          <w:numId w:val="22"/>
        </w:numPr>
        <w:shd w:val="clear" w:color="auto" w:fill="FFFFFF"/>
        <w:jc w:val="both"/>
        <w:rPr>
          <w:rFonts w:ascii="Arial" w:eastAsia="Times New Roman" w:hAnsi="Arial" w:cs="Arial"/>
          <w:color w:val="222222"/>
          <w:sz w:val="22"/>
          <w:szCs w:val="22"/>
          <w:lang w:val="es-CL" w:eastAsia="es-CL"/>
        </w:rPr>
      </w:pPr>
      <w:r w:rsidRPr="009706E3">
        <w:rPr>
          <w:rFonts w:ascii="Arial" w:eastAsia="Times New Roman" w:hAnsi="Arial" w:cs="Arial"/>
          <w:sz w:val="22"/>
          <w:szCs w:val="22"/>
          <w:lang w:val="es-CL" w:eastAsia="es-CL"/>
        </w:rPr>
        <w:lastRenderedPageBreak/>
        <w:t>Ambiente productivo: Directivos y expertos de sociedades agrícolas, empresas de productos, empresas de divulgación.</w:t>
      </w:r>
    </w:p>
    <w:p w14:paraId="7F44E10F" w14:textId="7119304B" w:rsidR="00C42C93" w:rsidRPr="009706E3" w:rsidRDefault="00C42C93" w:rsidP="00B410D3">
      <w:pPr>
        <w:pStyle w:val="Prrafodelista"/>
        <w:numPr>
          <w:ilvl w:val="0"/>
          <w:numId w:val="22"/>
        </w:numPr>
        <w:shd w:val="clear" w:color="auto" w:fill="FFFFFF"/>
        <w:jc w:val="both"/>
        <w:rPr>
          <w:rFonts w:ascii="Arial" w:eastAsia="Times New Roman" w:hAnsi="Arial" w:cs="Arial"/>
          <w:color w:val="222222"/>
          <w:sz w:val="22"/>
          <w:szCs w:val="22"/>
          <w:lang w:val="es-CL" w:eastAsia="es-CL"/>
        </w:rPr>
      </w:pPr>
      <w:r w:rsidRPr="009706E3">
        <w:rPr>
          <w:rFonts w:ascii="Arial" w:eastAsia="Times New Roman" w:hAnsi="Arial" w:cs="Arial"/>
          <w:sz w:val="22"/>
          <w:szCs w:val="22"/>
          <w:lang w:val="es-CL" w:eastAsia="es-CL"/>
        </w:rPr>
        <w:t>Ambiente profesional: Ingenieros Agrónomos y Médicos Veterinarios destacados e innovadores. Se podría utilizar la base de datos del Colegio de Ingenieros Agrónomos de Chile.</w:t>
      </w:r>
    </w:p>
    <w:p w14:paraId="3985A8B8" w14:textId="6E5E9EFC"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p>
    <w:p w14:paraId="3F061F8F" w14:textId="3830B2C6" w:rsidR="00C42C93" w:rsidRPr="009706E3" w:rsidRDefault="00C42C93" w:rsidP="007004CD">
      <w:pPr>
        <w:shd w:val="clear" w:color="auto" w:fill="FFFFFF"/>
        <w:spacing w:after="0" w:line="240" w:lineRule="auto"/>
        <w:jc w:val="both"/>
        <w:rPr>
          <w:rFonts w:ascii="Arial" w:eastAsia="Times New Roman" w:hAnsi="Arial" w:cs="Arial"/>
          <w:b/>
          <w:bCs/>
          <w:color w:val="222222"/>
          <w:lang w:val="es-CL" w:eastAsia="es-CL"/>
        </w:rPr>
      </w:pPr>
      <w:r w:rsidRPr="009706E3">
        <w:rPr>
          <w:rFonts w:ascii="Arial" w:eastAsia="Times New Roman" w:hAnsi="Arial" w:cs="Arial"/>
          <w:b/>
          <w:bCs/>
          <w:color w:val="222222"/>
          <w:lang w:val="es-CL" w:eastAsia="es-CL"/>
        </w:rPr>
        <w:t>Instalación de un contador de conexiones en la página web</w:t>
      </w:r>
    </w:p>
    <w:p w14:paraId="2F58B35E" w14:textId="3F472115"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p>
    <w:p w14:paraId="26CD0397" w14:textId="3299CBBB"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r w:rsidRPr="009706E3">
        <w:rPr>
          <w:rFonts w:ascii="Arial" w:eastAsia="Times New Roman" w:hAnsi="Arial" w:cs="Arial"/>
          <w:color w:val="222222"/>
          <w:lang w:val="es-CL" w:eastAsia="es-CL"/>
        </w:rPr>
        <w:t>El Presidente informa que se solicitó a la Sra. Marcia Miranda la instalación de un contador en la página web institucional.</w:t>
      </w:r>
    </w:p>
    <w:p w14:paraId="512992C9" w14:textId="42F0F84B"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p>
    <w:p w14:paraId="317235D4" w14:textId="32030A87"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r w:rsidRPr="009706E3">
        <w:rPr>
          <w:rFonts w:ascii="Arial" w:eastAsia="Times New Roman" w:hAnsi="Arial" w:cs="Arial"/>
          <w:color w:val="222222"/>
          <w:lang w:val="es-CL" w:eastAsia="es-CL"/>
        </w:rPr>
        <w:t>La Sra. Miranda informa que se evaluaron dos contadores, eligiéndose uno, que ya está instalado</w:t>
      </w:r>
      <w:r w:rsidR="00B166A1" w:rsidRPr="009706E3">
        <w:rPr>
          <w:rFonts w:ascii="Arial" w:eastAsia="Times New Roman" w:hAnsi="Arial" w:cs="Arial"/>
          <w:color w:val="222222"/>
          <w:lang w:val="es-CL" w:eastAsia="es-CL"/>
        </w:rPr>
        <w:t>, no es visible al público, y que permite emitir informes de visitas indicando los artículos y las secciones de éstos que son visitadas. Esta información puede ser accesada por los Directores previo conocimiento de una clave de administración.</w:t>
      </w:r>
    </w:p>
    <w:p w14:paraId="39B7BDDA" w14:textId="58FB21BF" w:rsidR="00B166A1" w:rsidRPr="009706E3" w:rsidRDefault="00B166A1" w:rsidP="007004CD">
      <w:pPr>
        <w:shd w:val="clear" w:color="auto" w:fill="FFFFFF"/>
        <w:spacing w:after="0" w:line="240" w:lineRule="auto"/>
        <w:jc w:val="both"/>
        <w:rPr>
          <w:rFonts w:ascii="Arial" w:eastAsia="Times New Roman" w:hAnsi="Arial" w:cs="Arial"/>
          <w:color w:val="222222"/>
          <w:lang w:val="es-CL" w:eastAsia="es-CL"/>
        </w:rPr>
      </w:pPr>
    </w:p>
    <w:p w14:paraId="354A7627" w14:textId="4537ED18" w:rsidR="00B166A1" w:rsidRPr="009706E3" w:rsidRDefault="00B166A1" w:rsidP="007004CD">
      <w:pPr>
        <w:shd w:val="clear" w:color="auto" w:fill="FFFFFF"/>
        <w:spacing w:after="0" w:line="240" w:lineRule="auto"/>
        <w:jc w:val="both"/>
        <w:rPr>
          <w:rFonts w:ascii="Arial" w:eastAsia="Times New Roman" w:hAnsi="Arial" w:cs="Arial"/>
          <w:color w:val="222222"/>
          <w:lang w:val="es-CL" w:eastAsia="es-CL"/>
        </w:rPr>
      </w:pPr>
      <w:r w:rsidRPr="009706E3">
        <w:rPr>
          <w:rFonts w:ascii="Arial" w:eastAsia="Times New Roman" w:hAnsi="Arial" w:cs="Arial"/>
          <w:color w:val="222222"/>
          <w:lang w:val="es-CL" w:eastAsia="es-CL"/>
        </w:rPr>
        <w:t>La Sra. Miranda hace una demostración de los reportes, gráficos, informes y solicitudes que se han recibido hasta el momento.</w:t>
      </w:r>
    </w:p>
    <w:p w14:paraId="0D8F7A07" w14:textId="54491CE2" w:rsidR="00B166A1" w:rsidRPr="009706E3" w:rsidRDefault="00B166A1" w:rsidP="007004CD">
      <w:pPr>
        <w:shd w:val="clear" w:color="auto" w:fill="FFFFFF"/>
        <w:spacing w:after="0" w:line="240" w:lineRule="auto"/>
        <w:jc w:val="both"/>
        <w:rPr>
          <w:rFonts w:ascii="Arial" w:eastAsia="Times New Roman" w:hAnsi="Arial" w:cs="Arial"/>
          <w:color w:val="222222"/>
          <w:lang w:val="es-CL" w:eastAsia="es-CL"/>
        </w:rPr>
      </w:pPr>
    </w:p>
    <w:p w14:paraId="13E5E8BD" w14:textId="225A10B6" w:rsidR="00B166A1" w:rsidRPr="009706E3" w:rsidRDefault="00B166A1" w:rsidP="007004CD">
      <w:pPr>
        <w:shd w:val="clear" w:color="auto" w:fill="FFFFFF"/>
        <w:spacing w:after="0" w:line="240" w:lineRule="auto"/>
        <w:jc w:val="both"/>
        <w:rPr>
          <w:rFonts w:ascii="Arial" w:eastAsia="Times New Roman" w:hAnsi="Arial" w:cs="Arial"/>
          <w:color w:val="222222"/>
          <w:lang w:val="es-CL" w:eastAsia="es-CL"/>
        </w:rPr>
      </w:pPr>
      <w:r w:rsidRPr="009706E3">
        <w:rPr>
          <w:rFonts w:ascii="Arial" w:eastAsia="Times New Roman" w:hAnsi="Arial" w:cs="Arial"/>
          <w:color w:val="222222"/>
          <w:lang w:val="es-CL" w:eastAsia="es-CL"/>
        </w:rPr>
        <w:t xml:space="preserve">El Presidente solicita que el </w:t>
      </w:r>
      <w:r w:rsidR="00AA2AEE">
        <w:rPr>
          <w:rFonts w:ascii="Arial" w:eastAsia="Times New Roman" w:hAnsi="Arial" w:cs="Arial"/>
          <w:color w:val="222222"/>
          <w:lang w:val="es-CL" w:eastAsia="es-CL"/>
        </w:rPr>
        <w:t>D</w:t>
      </w:r>
      <w:r w:rsidRPr="009706E3">
        <w:rPr>
          <w:rFonts w:ascii="Arial" w:eastAsia="Times New Roman" w:hAnsi="Arial" w:cs="Arial"/>
          <w:color w:val="222222"/>
          <w:lang w:val="es-CL" w:eastAsia="es-CL"/>
        </w:rPr>
        <w:t>irectorio reciba un informe mensual.</w:t>
      </w:r>
    </w:p>
    <w:p w14:paraId="4AB2DEBA" w14:textId="4B177391" w:rsidR="00B166A1" w:rsidRPr="009706E3" w:rsidRDefault="00B166A1" w:rsidP="007004CD">
      <w:pPr>
        <w:shd w:val="clear" w:color="auto" w:fill="FFFFFF"/>
        <w:spacing w:after="0" w:line="240" w:lineRule="auto"/>
        <w:jc w:val="both"/>
        <w:rPr>
          <w:rFonts w:ascii="Arial" w:eastAsia="Times New Roman" w:hAnsi="Arial" w:cs="Arial"/>
          <w:color w:val="222222"/>
          <w:lang w:val="es-CL" w:eastAsia="es-CL"/>
        </w:rPr>
      </w:pPr>
    </w:p>
    <w:p w14:paraId="09F7BB54" w14:textId="77777777" w:rsidR="00B166A1" w:rsidRPr="009706E3" w:rsidRDefault="00B166A1" w:rsidP="007004CD">
      <w:pPr>
        <w:shd w:val="clear" w:color="auto" w:fill="FFFFFF"/>
        <w:spacing w:after="0" w:line="240" w:lineRule="auto"/>
        <w:jc w:val="both"/>
        <w:rPr>
          <w:rFonts w:ascii="Arial" w:eastAsia="Times New Roman" w:hAnsi="Arial" w:cs="Arial"/>
          <w:b/>
          <w:bCs/>
          <w:color w:val="222222"/>
          <w:lang w:val="es-CL" w:eastAsia="es-CL"/>
        </w:rPr>
      </w:pPr>
      <w:r w:rsidRPr="009706E3">
        <w:rPr>
          <w:rFonts w:ascii="Arial" w:eastAsia="Times New Roman" w:hAnsi="Arial" w:cs="Arial"/>
          <w:b/>
          <w:bCs/>
          <w:color w:val="222222"/>
          <w:lang w:val="es-CL" w:eastAsia="es-CL"/>
        </w:rPr>
        <w:t>Acuerdo:</w:t>
      </w:r>
    </w:p>
    <w:p w14:paraId="7008CE1E" w14:textId="77777777" w:rsidR="00B166A1" w:rsidRPr="009706E3" w:rsidRDefault="00B166A1" w:rsidP="007004CD">
      <w:pPr>
        <w:shd w:val="clear" w:color="auto" w:fill="FFFFFF"/>
        <w:spacing w:after="0" w:line="240" w:lineRule="auto"/>
        <w:jc w:val="both"/>
        <w:rPr>
          <w:rFonts w:ascii="Arial" w:eastAsia="Times New Roman" w:hAnsi="Arial" w:cs="Arial"/>
          <w:b/>
          <w:bCs/>
          <w:color w:val="222222"/>
          <w:lang w:val="es-CL" w:eastAsia="es-CL"/>
        </w:rPr>
      </w:pPr>
    </w:p>
    <w:p w14:paraId="76A2E038" w14:textId="53412FFF" w:rsidR="00B166A1" w:rsidRPr="009706E3" w:rsidRDefault="00B166A1" w:rsidP="007004CD">
      <w:pPr>
        <w:pStyle w:val="Prrafodelista"/>
        <w:numPr>
          <w:ilvl w:val="0"/>
          <w:numId w:val="23"/>
        </w:numPr>
        <w:shd w:val="clear" w:color="auto" w:fill="FFFFFF"/>
        <w:ind w:left="426" w:hanging="426"/>
        <w:jc w:val="both"/>
        <w:rPr>
          <w:rFonts w:ascii="Arial" w:eastAsia="Times New Roman" w:hAnsi="Arial" w:cs="Arial"/>
          <w:b/>
          <w:bCs/>
          <w:color w:val="222222"/>
          <w:sz w:val="22"/>
          <w:szCs w:val="22"/>
          <w:lang w:val="es-CL" w:eastAsia="es-CL"/>
        </w:rPr>
      </w:pPr>
      <w:r w:rsidRPr="009706E3">
        <w:rPr>
          <w:rFonts w:ascii="Arial" w:eastAsia="Times New Roman" w:hAnsi="Arial" w:cs="Arial"/>
          <w:b/>
          <w:bCs/>
          <w:color w:val="222222"/>
          <w:sz w:val="22"/>
          <w:szCs w:val="22"/>
          <w:lang w:val="es-CL" w:eastAsia="es-CL"/>
        </w:rPr>
        <w:t>El Directorio aprueba la contratación de la periodista. Francisca López, la elaboración de la Base de Datos y la instalación del contador de consultas en la página web como primeras medidas para mejorar la visibilidad de la Academia.</w:t>
      </w:r>
    </w:p>
    <w:p w14:paraId="25028A78" w14:textId="77777777" w:rsidR="00C42C93" w:rsidRPr="009706E3" w:rsidRDefault="00C42C93" w:rsidP="007004CD">
      <w:pPr>
        <w:shd w:val="clear" w:color="auto" w:fill="FFFFFF"/>
        <w:spacing w:after="0" w:line="240" w:lineRule="auto"/>
        <w:jc w:val="both"/>
        <w:rPr>
          <w:rFonts w:ascii="Arial" w:eastAsia="Times New Roman" w:hAnsi="Arial" w:cs="Arial"/>
          <w:color w:val="222222"/>
          <w:lang w:val="es-CL" w:eastAsia="es-CL"/>
        </w:rPr>
      </w:pPr>
    </w:p>
    <w:p w14:paraId="73EC603A" w14:textId="1DC531B9" w:rsidR="002E1E3E" w:rsidRDefault="002E1E3E" w:rsidP="002E1E3E">
      <w:pPr>
        <w:pStyle w:val="Prrafodelista"/>
        <w:numPr>
          <w:ilvl w:val="0"/>
          <w:numId w:val="11"/>
        </w:numPr>
        <w:shd w:val="clear" w:color="auto" w:fill="FFFFFF"/>
        <w:ind w:left="426" w:hanging="426"/>
        <w:jc w:val="both"/>
        <w:rPr>
          <w:rFonts w:ascii="Arial" w:eastAsia="Times New Roman" w:hAnsi="Arial" w:cs="Arial"/>
          <w:b/>
          <w:bCs/>
          <w:color w:val="222222"/>
          <w:sz w:val="22"/>
          <w:szCs w:val="22"/>
          <w:lang w:val="es-CL" w:eastAsia="es-CL"/>
        </w:rPr>
      </w:pPr>
      <w:r w:rsidRPr="002E1E3E">
        <w:rPr>
          <w:rFonts w:ascii="Arial" w:eastAsia="Times New Roman" w:hAnsi="Arial" w:cs="Arial"/>
          <w:b/>
          <w:bCs/>
          <w:color w:val="222222"/>
          <w:lang w:val="es-CL" w:eastAsia="es-CL"/>
        </w:rPr>
        <w:t xml:space="preserve">Seguimiento a las </w:t>
      </w:r>
      <w:r w:rsidRPr="002E1E3E">
        <w:rPr>
          <w:rFonts w:ascii="Arial" w:eastAsia="Times New Roman" w:hAnsi="Arial" w:cs="Arial"/>
          <w:b/>
          <w:bCs/>
          <w:color w:val="222222"/>
          <w:sz w:val="22"/>
          <w:szCs w:val="22"/>
          <w:lang w:val="es-CL" w:eastAsia="es-CL"/>
        </w:rPr>
        <w:t>Mesas Redondas sobre El Agua en Chile. Preparación de un documento de Síntesis (Aceptación de Eduardo Salgado). Conformación de un grupo de análisis del tema. Plazos. Producto.</w:t>
      </w:r>
    </w:p>
    <w:p w14:paraId="31114CDE" w14:textId="475EDB2A" w:rsidR="002E1E3E" w:rsidRDefault="002E1E3E" w:rsidP="002E1E3E">
      <w:pPr>
        <w:shd w:val="clear" w:color="auto" w:fill="FFFFFF"/>
        <w:spacing w:after="0" w:line="240" w:lineRule="auto"/>
        <w:jc w:val="both"/>
        <w:rPr>
          <w:rFonts w:ascii="Arial" w:eastAsia="Times New Roman" w:hAnsi="Arial" w:cs="Arial"/>
          <w:color w:val="222222"/>
          <w:lang w:val="es-CL" w:eastAsia="es-CL"/>
        </w:rPr>
      </w:pPr>
    </w:p>
    <w:p w14:paraId="1D0AAD6E" w14:textId="26D846F5" w:rsidR="002E1E3E" w:rsidRPr="002E1E3E" w:rsidRDefault="002E1E3E" w:rsidP="002E1E3E">
      <w:pPr>
        <w:shd w:val="clear" w:color="auto" w:fill="FFFFFF"/>
        <w:spacing w:after="0" w:line="240" w:lineRule="auto"/>
        <w:jc w:val="both"/>
        <w:rPr>
          <w:rFonts w:ascii="Arial" w:eastAsia="Times New Roman" w:hAnsi="Arial" w:cs="Arial"/>
          <w:b/>
          <w:bCs/>
          <w:color w:val="222222"/>
          <w:lang w:val="es-CL" w:eastAsia="es-CL"/>
        </w:rPr>
      </w:pPr>
      <w:r>
        <w:rPr>
          <w:rFonts w:ascii="Arial" w:eastAsia="Times New Roman" w:hAnsi="Arial" w:cs="Arial"/>
          <w:b/>
          <w:bCs/>
          <w:color w:val="222222"/>
          <w:lang w:val="es-CL" w:eastAsia="es-CL"/>
        </w:rPr>
        <w:t>Preparación de un documento de síntesis</w:t>
      </w:r>
    </w:p>
    <w:p w14:paraId="0F5E993D" w14:textId="539C9607" w:rsidR="002E1E3E" w:rsidRDefault="002E1E3E" w:rsidP="002E1E3E">
      <w:pPr>
        <w:shd w:val="clear" w:color="auto" w:fill="FFFFFF"/>
        <w:spacing w:after="0" w:line="240" w:lineRule="auto"/>
        <w:jc w:val="both"/>
        <w:rPr>
          <w:rFonts w:ascii="Arial" w:eastAsia="Times New Roman" w:hAnsi="Arial" w:cs="Arial"/>
          <w:color w:val="222222"/>
          <w:lang w:val="es-CL" w:eastAsia="es-CL"/>
        </w:rPr>
      </w:pPr>
    </w:p>
    <w:p w14:paraId="5F9435B8" w14:textId="77777777" w:rsidR="006863BE" w:rsidRDefault="002E1E3E" w:rsidP="002E1E3E">
      <w:pPr>
        <w:shd w:val="clear" w:color="auto" w:fill="FFFFFF"/>
        <w:spacing w:after="0" w:line="240" w:lineRule="auto"/>
        <w:jc w:val="both"/>
        <w:rPr>
          <w:rFonts w:ascii="Arial" w:eastAsia="Times New Roman" w:hAnsi="Arial" w:cs="Arial"/>
          <w:color w:val="222222"/>
          <w:lang w:val="es-CL" w:eastAsia="es-CL"/>
        </w:rPr>
      </w:pPr>
      <w:r>
        <w:rPr>
          <w:rFonts w:ascii="Arial" w:eastAsia="Times New Roman" w:hAnsi="Arial" w:cs="Arial"/>
          <w:color w:val="222222"/>
          <w:lang w:val="es-CL" w:eastAsia="es-CL"/>
        </w:rPr>
        <w:t>El Presidenta recuerda que en la sesión de Directorio anterior se había propuesto que al Académico Eduardo Salgado se le solicitase un documento de síntesis de las dos Mesas Redondas sobre El Agua en Chile realizadas.</w:t>
      </w:r>
    </w:p>
    <w:p w14:paraId="7E7BD4C8" w14:textId="77777777" w:rsidR="006863BE" w:rsidRDefault="006863BE" w:rsidP="002E1E3E">
      <w:pPr>
        <w:shd w:val="clear" w:color="auto" w:fill="FFFFFF"/>
        <w:spacing w:after="0" w:line="240" w:lineRule="auto"/>
        <w:jc w:val="both"/>
        <w:rPr>
          <w:rFonts w:ascii="Arial" w:eastAsia="Times New Roman" w:hAnsi="Arial" w:cs="Arial"/>
          <w:color w:val="222222"/>
          <w:lang w:val="es-CL" w:eastAsia="es-CL"/>
        </w:rPr>
      </w:pPr>
    </w:p>
    <w:p w14:paraId="39347923" w14:textId="049D1090" w:rsidR="002E1E3E" w:rsidRDefault="006863BE" w:rsidP="002E1E3E">
      <w:pPr>
        <w:shd w:val="clear" w:color="auto" w:fill="FFFFFF"/>
        <w:spacing w:after="0" w:line="240" w:lineRule="auto"/>
        <w:jc w:val="both"/>
        <w:rPr>
          <w:rFonts w:ascii="Arial" w:eastAsia="Times New Roman" w:hAnsi="Arial" w:cs="Arial"/>
          <w:color w:val="222222"/>
          <w:lang w:val="es-CL" w:eastAsia="es-CL"/>
        </w:rPr>
      </w:pPr>
      <w:r>
        <w:rPr>
          <w:rFonts w:ascii="Arial" w:eastAsia="Times New Roman" w:hAnsi="Arial" w:cs="Arial"/>
          <w:color w:val="222222"/>
          <w:lang w:val="es-CL" w:eastAsia="es-CL"/>
        </w:rPr>
        <w:t>La respuesta del Académico Salgado fue positiva y se comprometió enviar una síntesis dentro de un plazo prudente. Además, insistió en su sugerencia de formar una Comisión que analizase cómo continuar con el tema.</w:t>
      </w:r>
    </w:p>
    <w:p w14:paraId="398D7E5D" w14:textId="0435787A" w:rsidR="002E1E3E" w:rsidRDefault="002E1E3E" w:rsidP="002E1E3E">
      <w:pPr>
        <w:shd w:val="clear" w:color="auto" w:fill="FFFFFF"/>
        <w:spacing w:after="0" w:line="240" w:lineRule="auto"/>
        <w:jc w:val="both"/>
        <w:rPr>
          <w:rFonts w:ascii="Arial" w:eastAsia="Times New Roman" w:hAnsi="Arial" w:cs="Arial"/>
          <w:color w:val="222222"/>
          <w:lang w:val="es-CL" w:eastAsia="es-CL"/>
        </w:rPr>
      </w:pPr>
    </w:p>
    <w:p w14:paraId="125B86C3" w14:textId="3271D246" w:rsidR="002E1E3E" w:rsidRPr="002E1E3E" w:rsidRDefault="002E1E3E" w:rsidP="002E1E3E">
      <w:pPr>
        <w:shd w:val="clear" w:color="auto" w:fill="FFFFFF"/>
        <w:spacing w:after="0" w:line="240" w:lineRule="auto"/>
        <w:jc w:val="both"/>
        <w:rPr>
          <w:rFonts w:ascii="Arial" w:eastAsia="Times New Roman" w:hAnsi="Arial" w:cs="Arial"/>
          <w:b/>
          <w:bCs/>
          <w:color w:val="222222"/>
          <w:lang w:val="es-CL" w:eastAsia="es-CL"/>
        </w:rPr>
      </w:pPr>
      <w:r>
        <w:rPr>
          <w:rFonts w:ascii="Arial" w:eastAsia="Times New Roman" w:hAnsi="Arial" w:cs="Arial"/>
          <w:b/>
          <w:bCs/>
          <w:color w:val="222222"/>
          <w:lang w:val="es-CL" w:eastAsia="es-CL"/>
        </w:rPr>
        <w:t>Conformación de un grupo de análisis del tema</w:t>
      </w:r>
    </w:p>
    <w:p w14:paraId="29313B12" w14:textId="60B3FB4D" w:rsidR="002E1E3E" w:rsidRDefault="002E1E3E" w:rsidP="002E1E3E">
      <w:pPr>
        <w:shd w:val="clear" w:color="auto" w:fill="FFFFFF"/>
        <w:spacing w:after="0" w:line="240" w:lineRule="auto"/>
        <w:jc w:val="both"/>
        <w:rPr>
          <w:rFonts w:ascii="Arial" w:eastAsia="Times New Roman" w:hAnsi="Arial" w:cs="Arial"/>
          <w:color w:val="222222"/>
          <w:lang w:val="es-CL" w:eastAsia="es-CL"/>
        </w:rPr>
      </w:pPr>
    </w:p>
    <w:p w14:paraId="73BCAA09" w14:textId="3F46B5F1" w:rsidR="002E1E3E" w:rsidRDefault="006863BE" w:rsidP="002E1E3E">
      <w:pPr>
        <w:shd w:val="clear" w:color="auto" w:fill="FFFFFF"/>
        <w:spacing w:after="0" w:line="240" w:lineRule="auto"/>
        <w:jc w:val="both"/>
        <w:rPr>
          <w:rFonts w:ascii="Arial" w:eastAsia="Times New Roman" w:hAnsi="Arial" w:cs="Arial"/>
          <w:color w:val="222222"/>
          <w:lang w:val="es-CL" w:eastAsia="es-CL"/>
        </w:rPr>
      </w:pPr>
      <w:r>
        <w:rPr>
          <w:rFonts w:ascii="Arial" w:eastAsia="Times New Roman" w:hAnsi="Arial" w:cs="Arial"/>
          <w:color w:val="222222"/>
          <w:lang w:val="es-CL" w:eastAsia="es-CL"/>
        </w:rPr>
        <w:t>Se debaten algunos nombres.</w:t>
      </w:r>
    </w:p>
    <w:p w14:paraId="16BEC7C1" w14:textId="3001EB7D" w:rsidR="006863BE" w:rsidRDefault="006863BE" w:rsidP="002E1E3E">
      <w:pPr>
        <w:shd w:val="clear" w:color="auto" w:fill="FFFFFF"/>
        <w:spacing w:after="0" w:line="240" w:lineRule="auto"/>
        <w:jc w:val="both"/>
        <w:rPr>
          <w:rFonts w:ascii="Arial" w:eastAsia="Times New Roman" w:hAnsi="Arial" w:cs="Arial"/>
          <w:color w:val="222222"/>
          <w:lang w:val="es-CL" w:eastAsia="es-CL"/>
        </w:rPr>
      </w:pPr>
    </w:p>
    <w:p w14:paraId="54B3F2F9" w14:textId="797CDDEA" w:rsidR="006863BE" w:rsidRDefault="006863BE" w:rsidP="002E1E3E">
      <w:pPr>
        <w:shd w:val="clear" w:color="auto" w:fill="FFFFFF"/>
        <w:spacing w:after="0" w:line="240" w:lineRule="auto"/>
        <w:jc w:val="both"/>
        <w:rPr>
          <w:rFonts w:ascii="Arial" w:eastAsia="Times New Roman" w:hAnsi="Arial" w:cs="Arial"/>
          <w:b/>
          <w:bCs/>
          <w:color w:val="222222"/>
          <w:lang w:val="es-CL" w:eastAsia="es-CL"/>
        </w:rPr>
      </w:pPr>
      <w:r>
        <w:rPr>
          <w:rFonts w:ascii="Arial" w:eastAsia="Times New Roman" w:hAnsi="Arial" w:cs="Arial"/>
          <w:b/>
          <w:bCs/>
          <w:color w:val="222222"/>
          <w:lang w:val="es-CL" w:eastAsia="es-CL"/>
        </w:rPr>
        <w:t>Se acuerda:</w:t>
      </w:r>
    </w:p>
    <w:p w14:paraId="465A51F8" w14:textId="12078085" w:rsidR="006863BE" w:rsidRDefault="006863BE" w:rsidP="002E1E3E">
      <w:pPr>
        <w:shd w:val="clear" w:color="auto" w:fill="FFFFFF"/>
        <w:spacing w:after="0" w:line="240" w:lineRule="auto"/>
        <w:jc w:val="both"/>
        <w:rPr>
          <w:rFonts w:ascii="Arial" w:eastAsia="Times New Roman" w:hAnsi="Arial" w:cs="Arial"/>
          <w:b/>
          <w:bCs/>
          <w:color w:val="222222"/>
          <w:lang w:val="es-CL" w:eastAsia="es-CL"/>
        </w:rPr>
      </w:pPr>
    </w:p>
    <w:p w14:paraId="44DA3799" w14:textId="6428C2E9" w:rsidR="006863BE" w:rsidRDefault="006863BE" w:rsidP="006863BE">
      <w:pPr>
        <w:pStyle w:val="Prrafodelista"/>
        <w:numPr>
          <w:ilvl w:val="0"/>
          <w:numId w:val="23"/>
        </w:numPr>
        <w:shd w:val="clear" w:color="auto" w:fill="FFFFFF"/>
        <w:jc w:val="both"/>
        <w:rPr>
          <w:rFonts w:ascii="Arial" w:eastAsia="Times New Roman" w:hAnsi="Arial" w:cs="Arial"/>
          <w:b/>
          <w:bCs/>
          <w:color w:val="222222"/>
          <w:lang w:val="es-CL" w:eastAsia="es-CL"/>
        </w:rPr>
      </w:pPr>
      <w:r>
        <w:rPr>
          <w:rFonts w:ascii="Arial" w:eastAsia="Times New Roman" w:hAnsi="Arial" w:cs="Arial"/>
          <w:b/>
          <w:bCs/>
          <w:color w:val="222222"/>
          <w:lang w:val="es-CL" w:eastAsia="es-CL"/>
        </w:rPr>
        <w:t>Formar una Comisión constituida por dos académicos y dos expertos: Eduardo Salgado, Francisco Brzcovic, César Miranda y Samuel Ortega.</w:t>
      </w:r>
    </w:p>
    <w:p w14:paraId="1541005B" w14:textId="26AFE070" w:rsidR="006863BE" w:rsidRDefault="006863BE" w:rsidP="006863BE">
      <w:pPr>
        <w:pStyle w:val="Prrafodelista"/>
        <w:numPr>
          <w:ilvl w:val="0"/>
          <w:numId w:val="23"/>
        </w:numPr>
        <w:shd w:val="clear" w:color="auto" w:fill="FFFFFF"/>
        <w:jc w:val="both"/>
        <w:rPr>
          <w:rFonts w:ascii="Arial" w:eastAsia="Times New Roman" w:hAnsi="Arial" w:cs="Arial"/>
          <w:b/>
          <w:bCs/>
          <w:color w:val="222222"/>
          <w:lang w:val="es-CL" w:eastAsia="es-CL"/>
        </w:rPr>
      </w:pPr>
      <w:r>
        <w:rPr>
          <w:rFonts w:ascii="Arial" w:eastAsia="Times New Roman" w:hAnsi="Arial" w:cs="Arial"/>
          <w:b/>
          <w:bCs/>
          <w:color w:val="222222"/>
          <w:lang w:val="es-CL" w:eastAsia="es-CL"/>
        </w:rPr>
        <w:t>El Académico Francio Brzcovic actuaría como Presidente.</w:t>
      </w:r>
    </w:p>
    <w:p w14:paraId="4441E382" w14:textId="36A2DAC5" w:rsidR="006863BE" w:rsidRPr="006863BE" w:rsidRDefault="006863BE" w:rsidP="006863BE">
      <w:pPr>
        <w:pStyle w:val="Prrafodelista"/>
        <w:numPr>
          <w:ilvl w:val="0"/>
          <w:numId w:val="23"/>
        </w:numPr>
        <w:shd w:val="clear" w:color="auto" w:fill="FFFFFF"/>
        <w:jc w:val="both"/>
        <w:rPr>
          <w:rFonts w:ascii="Arial" w:eastAsia="Times New Roman" w:hAnsi="Arial" w:cs="Arial"/>
          <w:b/>
          <w:bCs/>
          <w:color w:val="222222"/>
          <w:lang w:val="es-CL" w:eastAsia="es-CL"/>
        </w:rPr>
      </w:pPr>
      <w:r>
        <w:rPr>
          <w:rFonts w:ascii="Arial" w:eastAsia="Times New Roman" w:hAnsi="Arial" w:cs="Arial"/>
          <w:b/>
          <w:bCs/>
          <w:color w:val="222222"/>
          <w:lang w:val="es-CL" w:eastAsia="es-CL"/>
        </w:rPr>
        <w:lastRenderedPageBreak/>
        <w:t>La Comisión debería emitir su documento de modo que en marzo se retomase el tema.</w:t>
      </w:r>
    </w:p>
    <w:p w14:paraId="0FBB9C4C" w14:textId="4D590379" w:rsidR="002E1E3E" w:rsidRDefault="002E1E3E" w:rsidP="002E1E3E">
      <w:pPr>
        <w:shd w:val="clear" w:color="auto" w:fill="FFFFFF"/>
        <w:spacing w:after="0" w:line="240" w:lineRule="auto"/>
        <w:jc w:val="both"/>
        <w:rPr>
          <w:rFonts w:ascii="Arial" w:eastAsia="Times New Roman" w:hAnsi="Arial" w:cs="Arial"/>
          <w:color w:val="222222"/>
          <w:lang w:val="es-CL" w:eastAsia="es-CL"/>
        </w:rPr>
      </w:pPr>
    </w:p>
    <w:p w14:paraId="6AE71B56" w14:textId="3EA281AD" w:rsidR="006863BE" w:rsidRDefault="006863BE" w:rsidP="002E1E3E">
      <w:pPr>
        <w:shd w:val="clear" w:color="auto" w:fill="FFFFFF"/>
        <w:spacing w:after="0" w:line="240" w:lineRule="auto"/>
        <w:jc w:val="both"/>
        <w:rPr>
          <w:rFonts w:ascii="Arial" w:eastAsia="Times New Roman" w:hAnsi="Arial" w:cs="Arial"/>
          <w:color w:val="222222"/>
          <w:lang w:val="es-CL" w:eastAsia="es-CL"/>
        </w:rPr>
      </w:pPr>
      <w:r>
        <w:rPr>
          <w:rFonts w:ascii="Arial" w:eastAsia="Times New Roman" w:hAnsi="Arial" w:cs="Arial"/>
          <w:color w:val="222222"/>
          <w:lang w:val="es-CL" w:eastAsia="es-CL"/>
        </w:rPr>
        <w:t xml:space="preserve">El Académico Francisco Brzcovic agradece el nombramiento y sugiere que se agregue una quinto miembro a la Comisión con el objeto de facilitar las decisiones al haber un </w:t>
      </w:r>
      <w:r w:rsidR="007F01F2">
        <w:rPr>
          <w:rFonts w:ascii="Arial" w:eastAsia="Times New Roman" w:hAnsi="Arial" w:cs="Arial"/>
          <w:color w:val="222222"/>
          <w:lang w:val="es-CL" w:eastAsia="es-CL"/>
        </w:rPr>
        <w:t>número impar de votos.</w:t>
      </w:r>
    </w:p>
    <w:p w14:paraId="7B55A7E1" w14:textId="2016615F" w:rsidR="007F01F2" w:rsidRDefault="007F01F2" w:rsidP="002E1E3E">
      <w:pPr>
        <w:shd w:val="clear" w:color="auto" w:fill="FFFFFF"/>
        <w:spacing w:after="0" w:line="240" w:lineRule="auto"/>
        <w:jc w:val="both"/>
        <w:rPr>
          <w:rFonts w:ascii="Arial" w:eastAsia="Times New Roman" w:hAnsi="Arial" w:cs="Arial"/>
          <w:color w:val="222222"/>
          <w:lang w:val="es-CL" w:eastAsia="es-CL"/>
        </w:rPr>
      </w:pPr>
    </w:p>
    <w:p w14:paraId="15A22C17" w14:textId="2A84724A" w:rsidR="007F01F2" w:rsidRDefault="007F01F2" w:rsidP="002E1E3E">
      <w:pPr>
        <w:shd w:val="clear" w:color="auto" w:fill="FFFFFF"/>
        <w:spacing w:after="0" w:line="240" w:lineRule="auto"/>
        <w:jc w:val="both"/>
        <w:rPr>
          <w:rFonts w:ascii="Arial" w:eastAsia="Times New Roman" w:hAnsi="Arial" w:cs="Arial"/>
          <w:color w:val="222222"/>
          <w:lang w:val="es-CL" w:eastAsia="es-CL"/>
        </w:rPr>
      </w:pPr>
      <w:r>
        <w:rPr>
          <w:rFonts w:ascii="Arial" w:eastAsia="Times New Roman" w:hAnsi="Arial" w:cs="Arial"/>
          <w:color w:val="222222"/>
          <w:lang w:val="es-CL" w:eastAsia="es-CL"/>
        </w:rPr>
        <w:t>La Académica Gloria Montenegro sugiere que se incorpore al Académico Francisco Meza.</w:t>
      </w:r>
    </w:p>
    <w:p w14:paraId="362154E1" w14:textId="37C206F8" w:rsidR="007F01F2" w:rsidRDefault="007F01F2" w:rsidP="002E1E3E">
      <w:pPr>
        <w:shd w:val="clear" w:color="auto" w:fill="FFFFFF"/>
        <w:spacing w:after="0" w:line="240" w:lineRule="auto"/>
        <w:jc w:val="both"/>
        <w:rPr>
          <w:rFonts w:ascii="Arial" w:eastAsia="Times New Roman" w:hAnsi="Arial" w:cs="Arial"/>
          <w:color w:val="222222"/>
          <w:lang w:val="es-CL" w:eastAsia="es-CL"/>
        </w:rPr>
      </w:pPr>
    </w:p>
    <w:p w14:paraId="299219A8" w14:textId="322ABC4D" w:rsidR="007F01F2" w:rsidRDefault="007F01F2" w:rsidP="002E1E3E">
      <w:pPr>
        <w:shd w:val="clear" w:color="auto" w:fill="FFFFFF"/>
        <w:spacing w:after="0" w:line="240" w:lineRule="auto"/>
        <w:jc w:val="both"/>
        <w:rPr>
          <w:rFonts w:ascii="Arial" w:eastAsia="Times New Roman" w:hAnsi="Arial" w:cs="Arial"/>
          <w:b/>
          <w:bCs/>
          <w:color w:val="222222"/>
          <w:lang w:val="es-CL" w:eastAsia="es-CL"/>
        </w:rPr>
      </w:pPr>
      <w:r>
        <w:rPr>
          <w:rFonts w:ascii="Arial" w:eastAsia="Times New Roman" w:hAnsi="Arial" w:cs="Arial"/>
          <w:b/>
          <w:bCs/>
          <w:color w:val="222222"/>
          <w:lang w:val="es-CL" w:eastAsia="es-CL"/>
        </w:rPr>
        <w:t>Se acuerda:</w:t>
      </w:r>
    </w:p>
    <w:p w14:paraId="2C86B0DD" w14:textId="463BCE6C" w:rsidR="007F01F2" w:rsidRPr="007F01F2" w:rsidRDefault="007F01F2" w:rsidP="002E1E3E">
      <w:pPr>
        <w:shd w:val="clear" w:color="auto" w:fill="FFFFFF"/>
        <w:spacing w:after="0" w:line="240" w:lineRule="auto"/>
        <w:jc w:val="both"/>
        <w:rPr>
          <w:rFonts w:ascii="Arial" w:eastAsia="Times New Roman" w:hAnsi="Arial" w:cs="Arial"/>
          <w:b/>
          <w:bCs/>
          <w:color w:val="222222"/>
          <w:lang w:val="es-CL" w:eastAsia="es-CL"/>
        </w:rPr>
      </w:pPr>
    </w:p>
    <w:p w14:paraId="7F6AF1A7" w14:textId="44C270FA" w:rsidR="007F01F2" w:rsidRPr="007F01F2" w:rsidRDefault="007F01F2" w:rsidP="007F01F2">
      <w:pPr>
        <w:pStyle w:val="Prrafodelista"/>
        <w:numPr>
          <w:ilvl w:val="0"/>
          <w:numId w:val="25"/>
        </w:numPr>
        <w:shd w:val="clear" w:color="auto" w:fill="FFFFFF"/>
        <w:jc w:val="both"/>
        <w:rPr>
          <w:rFonts w:ascii="Arial" w:eastAsia="Times New Roman" w:hAnsi="Arial" w:cs="Arial"/>
          <w:b/>
          <w:bCs/>
          <w:color w:val="222222"/>
          <w:sz w:val="22"/>
          <w:szCs w:val="22"/>
          <w:lang w:val="es-CL" w:eastAsia="es-CL"/>
        </w:rPr>
      </w:pPr>
      <w:r w:rsidRPr="007F01F2">
        <w:rPr>
          <w:rFonts w:ascii="Arial" w:eastAsia="Times New Roman" w:hAnsi="Arial" w:cs="Arial"/>
          <w:b/>
          <w:bCs/>
          <w:color w:val="222222"/>
          <w:sz w:val="22"/>
          <w:szCs w:val="22"/>
          <w:lang w:val="es-CL" w:eastAsia="es-CL"/>
        </w:rPr>
        <w:t>Incorporar al Académico Francisco Meza a la Comisión.</w:t>
      </w:r>
    </w:p>
    <w:p w14:paraId="7BB21294" w14:textId="77777777" w:rsidR="006863BE" w:rsidRPr="007F01F2" w:rsidRDefault="006863BE" w:rsidP="002E1E3E">
      <w:pPr>
        <w:shd w:val="clear" w:color="auto" w:fill="FFFFFF"/>
        <w:spacing w:after="0" w:line="240" w:lineRule="auto"/>
        <w:jc w:val="both"/>
        <w:rPr>
          <w:rFonts w:ascii="Arial" w:eastAsia="Times New Roman" w:hAnsi="Arial" w:cs="Arial"/>
          <w:color w:val="222222"/>
          <w:lang w:val="es-CL" w:eastAsia="es-CL"/>
        </w:rPr>
      </w:pPr>
    </w:p>
    <w:p w14:paraId="08398DAD" w14:textId="19DA2631" w:rsidR="006863BE" w:rsidRPr="007F01F2" w:rsidRDefault="006863BE" w:rsidP="002E1E3E">
      <w:pPr>
        <w:shd w:val="clear" w:color="auto" w:fill="FFFFFF"/>
        <w:spacing w:after="0" w:line="240" w:lineRule="auto"/>
        <w:jc w:val="both"/>
        <w:rPr>
          <w:rFonts w:ascii="Arial" w:eastAsia="Times New Roman" w:hAnsi="Arial" w:cs="Arial"/>
          <w:color w:val="222222"/>
          <w:lang w:val="es-CL" w:eastAsia="es-CL"/>
        </w:rPr>
      </w:pPr>
      <w:r w:rsidRPr="007F01F2">
        <w:rPr>
          <w:rFonts w:ascii="Arial" w:eastAsia="Times New Roman" w:hAnsi="Arial" w:cs="Arial"/>
          <w:color w:val="222222"/>
          <w:lang w:val="es-CL" w:eastAsia="es-CL"/>
        </w:rPr>
        <w:t>El Presidente recuerda que quedan pendientes</w:t>
      </w:r>
      <w:r w:rsidR="007F01F2" w:rsidRPr="007F01F2">
        <w:rPr>
          <w:rFonts w:ascii="Arial" w:eastAsia="Times New Roman" w:hAnsi="Arial" w:cs="Arial"/>
          <w:color w:val="222222"/>
          <w:lang w:val="es-CL" w:eastAsia="es-CL"/>
        </w:rPr>
        <w:t xml:space="preserve"> para marzo</w:t>
      </w:r>
      <w:r w:rsidRPr="007F01F2">
        <w:rPr>
          <w:rFonts w:ascii="Arial" w:eastAsia="Times New Roman" w:hAnsi="Arial" w:cs="Arial"/>
          <w:color w:val="222222"/>
          <w:lang w:val="es-CL" w:eastAsia="es-CL"/>
        </w:rPr>
        <w:t>:</w:t>
      </w:r>
    </w:p>
    <w:p w14:paraId="6DC4576D" w14:textId="77777777" w:rsidR="006863BE" w:rsidRPr="007F01F2" w:rsidRDefault="006863BE" w:rsidP="002E1E3E">
      <w:pPr>
        <w:shd w:val="clear" w:color="auto" w:fill="FFFFFF"/>
        <w:spacing w:after="0" w:line="240" w:lineRule="auto"/>
        <w:jc w:val="both"/>
        <w:rPr>
          <w:rFonts w:ascii="Arial" w:eastAsia="Times New Roman" w:hAnsi="Arial" w:cs="Arial"/>
          <w:color w:val="222222"/>
          <w:lang w:val="es-CL" w:eastAsia="es-CL"/>
        </w:rPr>
      </w:pPr>
    </w:p>
    <w:p w14:paraId="58CB3B17" w14:textId="0B84FDA4" w:rsidR="006863BE" w:rsidRPr="007F01F2" w:rsidRDefault="006863BE" w:rsidP="007F01F2">
      <w:pPr>
        <w:pStyle w:val="Prrafodelista"/>
        <w:numPr>
          <w:ilvl w:val="0"/>
          <w:numId w:val="24"/>
        </w:numPr>
        <w:shd w:val="clear" w:color="auto" w:fill="FFFFFF"/>
        <w:ind w:left="426" w:hanging="426"/>
        <w:jc w:val="both"/>
        <w:rPr>
          <w:rFonts w:ascii="Arial" w:eastAsia="Times New Roman" w:hAnsi="Arial" w:cs="Arial"/>
          <w:color w:val="222222"/>
          <w:sz w:val="22"/>
          <w:szCs w:val="22"/>
          <w:lang w:val="es-CL" w:eastAsia="es-CL"/>
        </w:rPr>
      </w:pPr>
      <w:r w:rsidRPr="007F01F2">
        <w:rPr>
          <w:rFonts w:ascii="Arial" w:eastAsia="Times New Roman" w:hAnsi="Arial" w:cs="Arial"/>
          <w:color w:val="222222"/>
          <w:sz w:val="22"/>
          <w:szCs w:val="22"/>
          <w:lang w:val="es-CL" w:eastAsia="es-CL"/>
        </w:rPr>
        <w:t>Los aspectos de costos del agua</w:t>
      </w:r>
      <w:r w:rsidR="007F01F2" w:rsidRPr="007F01F2">
        <w:rPr>
          <w:rFonts w:ascii="Arial" w:eastAsia="Times New Roman" w:hAnsi="Arial" w:cs="Arial"/>
          <w:color w:val="222222"/>
          <w:sz w:val="22"/>
          <w:szCs w:val="22"/>
          <w:lang w:val="es-CL" w:eastAsia="es-CL"/>
        </w:rPr>
        <w:t>.</w:t>
      </w:r>
    </w:p>
    <w:p w14:paraId="08033F58" w14:textId="78635F84" w:rsidR="007F01F2" w:rsidRPr="007F01F2" w:rsidRDefault="007F01F2" w:rsidP="007F01F2">
      <w:pPr>
        <w:pStyle w:val="Prrafodelista"/>
        <w:numPr>
          <w:ilvl w:val="0"/>
          <w:numId w:val="24"/>
        </w:numPr>
        <w:shd w:val="clear" w:color="auto" w:fill="FFFFFF"/>
        <w:ind w:left="426" w:hanging="426"/>
        <w:jc w:val="both"/>
        <w:rPr>
          <w:rFonts w:ascii="Arial" w:eastAsia="Times New Roman" w:hAnsi="Arial" w:cs="Arial"/>
          <w:color w:val="222222"/>
          <w:sz w:val="22"/>
          <w:szCs w:val="22"/>
          <w:lang w:val="es-CL" w:eastAsia="es-CL"/>
        </w:rPr>
      </w:pPr>
      <w:r>
        <w:rPr>
          <w:rFonts w:ascii="Arial" w:eastAsia="Times New Roman" w:hAnsi="Arial" w:cs="Arial"/>
          <w:color w:val="222222"/>
          <w:sz w:val="22"/>
          <w:szCs w:val="22"/>
          <w:lang w:val="es-CL" w:eastAsia="es-CL"/>
        </w:rPr>
        <w:t>Decidir la conveniencia de elaborar un Documento de Posición acerca del Agua con toda la información recabada o incorporar el tema de la Pequeña Agricultura Campesina como fue la idea original.</w:t>
      </w:r>
    </w:p>
    <w:p w14:paraId="02586210" w14:textId="77777777" w:rsidR="00191E36" w:rsidRPr="009706E3" w:rsidRDefault="00191E36" w:rsidP="007004CD">
      <w:pPr>
        <w:pStyle w:val="Prrafodelista"/>
        <w:ind w:left="0"/>
        <w:jc w:val="both"/>
        <w:rPr>
          <w:rFonts w:ascii="Arial" w:eastAsia="Times New Roman" w:hAnsi="Arial" w:cs="Arial"/>
          <w:sz w:val="22"/>
          <w:szCs w:val="22"/>
          <w:lang w:eastAsia="es-CL"/>
        </w:rPr>
      </w:pPr>
    </w:p>
    <w:p w14:paraId="4C376D7B" w14:textId="64CCC385" w:rsidR="00F91B5E" w:rsidRPr="00F91B5E" w:rsidRDefault="00F91B5E" w:rsidP="00F91B5E">
      <w:pPr>
        <w:pStyle w:val="Prrafodelista"/>
        <w:numPr>
          <w:ilvl w:val="0"/>
          <w:numId w:val="11"/>
        </w:numPr>
        <w:shd w:val="clear" w:color="auto" w:fill="FFFFFF"/>
        <w:ind w:left="426" w:hanging="426"/>
        <w:jc w:val="both"/>
        <w:rPr>
          <w:rFonts w:ascii="Arial" w:eastAsia="Times New Roman" w:hAnsi="Arial" w:cs="Arial"/>
          <w:b/>
          <w:bCs/>
          <w:color w:val="222222"/>
          <w:lang w:val="es-CL" w:eastAsia="es-CL"/>
        </w:rPr>
      </w:pPr>
      <w:r w:rsidRPr="00F91B5E">
        <w:rPr>
          <w:rFonts w:ascii="Arial" w:eastAsia="Times New Roman" w:hAnsi="Arial" w:cs="Arial"/>
          <w:b/>
          <w:bCs/>
          <w:color w:val="222222"/>
          <w:lang w:val="es-CL" w:eastAsia="es-CL"/>
        </w:rPr>
        <w:t xml:space="preserve">Seguimiento al tema de la Modificación de los Estatutos (Se adjunta </w:t>
      </w:r>
      <w:r>
        <w:rPr>
          <w:rFonts w:ascii="Arial" w:eastAsia="Times New Roman" w:hAnsi="Arial" w:cs="Arial"/>
          <w:b/>
          <w:bCs/>
          <w:color w:val="222222"/>
          <w:lang w:val="es-CL" w:eastAsia="es-CL"/>
        </w:rPr>
        <w:t>consulta a</w:t>
      </w:r>
      <w:r w:rsidRPr="00F91B5E">
        <w:rPr>
          <w:rFonts w:ascii="Arial" w:eastAsia="Times New Roman" w:hAnsi="Arial" w:cs="Arial"/>
          <w:b/>
          <w:bCs/>
          <w:color w:val="222222"/>
          <w:lang w:val="es-CL" w:eastAsia="es-CL"/>
        </w:rPr>
        <w:t xml:space="preserve"> Directores): Realizar un encuesta Google a todos los miembros planteando dos preguntas:</w:t>
      </w:r>
    </w:p>
    <w:p w14:paraId="64B75826" w14:textId="77777777" w:rsidR="00AA2AEE" w:rsidRPr="00AA2AEE" w:rsidRDefault="00F91B5E" w:rsidP="00AA2AEE">
      <w:pPr>
        <w:pStyle w:val="Prrafodelista"/>
        <w:numPr>
          <w:ilvl w:val="0"/>
          <w:numId w:val="30"/>
        </w:numPr>
        <w:shd w:val="clear" w:color="auto" w:fill="FFFFFF"/>
        <w:jc w:val="both"/>
        <w:rPr>
          <w:rFonts w:ascii="Arial" w:hAnsi="Arial" w:cs="Arial"/>
          <w:b/>
          <w:bCs/>
        </w:rPr>
      </w:pPr>
      <w:r w:rsidRPr="00F91B5E">
        <w:rPr>
          <w:rFonts w:ascii="Arial" w:eastAsia="Times New Roman" w:hAnsi="Arial" w:cs="Arial"/>
          <w:b/>
          <w:bCs/>
          <w:color w:val="222222"/>
          <w:lang w:val="es-CL" w:eastAsia="es-CL"/>
        </w:rPr>
        <w:t>Preguntas 1. Está de acuerdo en eliminar las categorías de Académico de Número y Académico Correspondiente y crear la categoría “Académicos”. SI - NO.</w:t>
      </w:r>
    </w:p>
    <w:p w14:paraId="08F7BBB8" w14:textId="4DCD142E" w:rsidR="00F91B5E" w:rsidRPr="00F91B5E" w:rsidRDefault="00AA2AEE" w:rsidP="00AA2AEE">
      <w:pPr>
        <w:pStyle w:val="Prrafodelista"/>
        <w:numPr>
          <w:ilvl w:val="0"/>
          <w:numId w:val="30"/>
        </w:numPr>
        <w:shd w:val="clear" w:color="auto" w:fill="FFFFFF"/>
        <w:jc w:val="both"/>
        <w:rPr>
          <w:rFonts w:ascii="Arial" w:hAnsi="Arial" w:cs="Arial"/>
          <w:b/>
          <w:bCs/>
        </w:rPr>
      </w:pPr>
      <w:r>
        <w:rPr>
          <w:rFonts w:ascii="Arial" w:eastAsia="Times New Roman" w:hAnsi="Arial" w:cs="Arial"/>
          <w:b/>
          <w:bCs/>
          <w:color w:val="222222"/>
          <w:lang w:val="es-CL" w:eastAsia="es-CL"/>
        </w:rPr>
        <w:t xml:space="preserve">Pregunta </w:t>
      </w:r>
      <w:r w:rsidR="00F91B5E" w:rsidRPr="00F91B5E">
        <w:rPr>
          <w:rFonts w:ascii="Arial" w:eastAsia="Times New Roman" w:hAnsi="Arial" w:cs="Arial"/>
          <w:b/>
          <w:bCs/>
          <w:color w:val="222222"/>
          <w:lang w:val="es-CL" w:eastAsia="es-CL"/>
        </w:rPr>
        <w:t>2.</w:t>
      </w:r>
      <w:r w:rsidR="00F91B5E">
        <w:rPr>
          <w:rFonts w:ascii="Arial" w:eastAsia="Times New Roman" w:hAnsi="Arial" w:cs="Arial"/>
          <w:b/>
          <w:bCs/>
          <w:color w:val="222222"/>
          <w:lang w:val="es-CL" w:eastAsia="es-CL"/>
        </w:rPr>
        <w:t xml:space="preserve"> </w:t>
      </w:r>
      <w:r w:rsidR="00F91B5E" w:rsidRPr="00F91B5E">
        <w:rPr>
          <w:rFonts w:ascii="Arial" w:eastAsia="Times New Roman" w:hAnsi="Arial" w:cs="Arial"/>
          <w:b/>
          <w:bCs/>
          <w:color w:val="222222"/>
          <w:lang w:val="es-CL" w:eastAsia="es-CL"/>
        </w:rPr>
        <w:t>Considera que el número total de académicos debe ser: (80 ) - (&gt; 80).</w:t>
      </w:r>
    </w:p>
    <w:p w14:paraId="15909441" w14:textId="36182B38" w:rsidR="00A33006" w:rsidRPr="007F01F2" w:rsidRDefault="00A33006" w:rsidP="007004CD">
      <w:pPr>
        <w:pStyle w:val="Prrafodelista"/>
        <w:ind w:left="0"/>
        <w:jc w:val="both"/>
        <w:rPr>
          <w:rFonts w:ascii="Arial" w:eastAsia="Times New Roman" w:hAnsi="Arial" w:cs="Arial"/>
          <w:b/>
          <w:bCs/>
          <w:sz w:val="22"/>
          <w:szCs w:val="22"/>
          <w:lang w:eastAsia="es-CL"/>
        </w:rPr>
      </w:pPr>
    </w:p>
    <w:p w14:paraId="583EC2F5" w14:textId="4177BB18" w:rsidR="007F01F2" w:rsidRPr="00F91B5E" w:rsidRDefault="00F91B5E"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Presiente hace un breve relato del proceso de Modificación de Estatutos que se ha llevado a cabo desde fines del año 2019 y que desembocó en la modificación del </w:t>
      </w:r>
    </w:p>
    <w:p w14:paraId="3548240C" w14:textId="769E079B" w:rsidR="007F01F2" w:rsidRDefault="00F91B5E"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artículo 6 de los Académicos.</w:t>
      </w:r>
    </w:p>
    <w:p w14:paraId="2796C031" w14:textId="5D57ED71" w:rsidR="00F91B5E" w:rsidRDefault="00F91B5E" w:rsidP="007004CD">
      <w:pPr>
        <w:pStyle w:val="Prrafodelista"/>
        <w:ind w:left="0"/>
        <w:jc w:val="both"/>
        <w:rPr>
          <w:rFonts w:ascii="Arial" w:eastAsia="Times New Roman" w:hAnsi="Arial" w:cs="Arial"/>
          <w:sz w:val="22"/>
          <w:szCs w:val="22"/>
          <w:lang w:eastAsia="es-CL"/>
        </w:rPr>
      </w:pPr>
    </w:p>
    <w:p w14:paraId="113CF97F" w14:textId="42ECF04F" w:rsidR="00F91B5E" w:rsidRDefault="00F91B5E"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Da la palabra al Secretario, quien presenta un documento resumen que sirvió de base para orientar las dos preguntas. </w:t>
      </w:r>
    </w:p>
    <w:p w14:paraId="16CBD141" w14:textId="2BE11FFC" w:rsidR="00F91B5E" w:rsidRDefault="00F91B5E" w:rsidP="007004CD">
      <w:pPr>
        <w:pStyle w:val="Prrafodelista"/>
        <w:ind w:left="0"/>
        <w:jc w:val="both"/>
        <w:rPr>
          <w:rFonts w:ascii="Arial" w:eastAsia="Times New Roman" w:hAnsi="Arial" w:cs="Arial"/>
          <w:sz w:val="22"/>
          <w:szCs w:val="22"/>
          <w:lang w:eastAsia="es-CL"/>
        </w:rPr>
      </w:pPr>
    </w:p>
    <w:p w14:paraId="7694DF2F" w14:textId="534DA26B" w:rsidR="00F91B5E" w:rsidRDefault="00F91B5E"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Se obtuvo </w:t>
      </w:r>
      <w:r w:rsidR="00BD6B40">
        <w:rPr>
          <w:rFonts w:ascii="Arial" w:eastAsia="Times New Roman" w:hAnsi="Arial" w:cs="Arial"/>
          <w:sz w:val="22"/>
          <w:szCs w:val="22"/>
          <w:lang w:eastAsia="es-CL"/>
        </w:rPr>
        <w:t>una respuesta de 13 Académicos pertenecientes al Directorio, invitados especiales y miembros de Comisión estatutarias.</w:t>
      </w:r>
    </w:p>
    <w:p w14:paraId="4ED83381" w14:textId="77777777" w:rsidR="00F91B5E" w:rsidRDefault="00F91B5E" w:rsidP="007004CD">
      <w:pPr>
        <w:pStyle w:val="Prrafodelista"/>
        <w:ind w:left="0"/>
        <w:jc w:val="both"/>
        <w:rPr>
          <w:rFonts w:ascii="Arial" w:eastAsia="Times New Roman" w:hAnsi="Arial" w:cs="Arial"/>
          <w:sz w:val="22"/>
          <w:szCs w:val="22"/>
          <w:lang w:eastAsia="es-CL"/>
        </w:rPr>
      </w:pPr>
    </w:p>
    <w:p w14:paraId="19875988" w14:textId="576A8104" w:rsidR="00F91B5E" w:rsidRPr="00F91B5E" w:rsidRDefault="00F91B5E" w:rsidP="007004CD">
      <w:pPr>
        <w:pStyle w:val="Prrafodelista"/>
        <w:ind w:left="0"/>
        <w:jc w:val="both"/>
        <w:rPr>
          <w:rFonts w:ascii="Arial" w:eastAsia="Times New Roman" w:hAnsi="Arial" w:cs="Arial"/>
          <w:sz w:val="22"/>
          <w:szCs w:val="22"/>
          <w:lang w:eastAsia="es-CL"/>
        </w:rPr>
      </w:pPr>
      <w:r>
        <w:rPr>
          <w:rFonts w:ascii="Arial" w:eastAsia="Times New Roman" w:hAnsi="Arial" w:cs="Arial"/>
          <w:b/>
          <w:bCs/>
          <w:color w:val="222222"/>
          <w:sz w:val="22"/>
          <w:szCs w:val="22"/>
          <w:lang w:val="es-CL" w:eastAsia="es-CL"/>
        </w:rPr>
        <w:t>Pregunta</w:t>
      </w:r>
      <w:r w:rsidR="00BD6B40">
        <w:rPr>
          <w:rFonts w:ascii="Arial" w:eastAsia="Times New Roman" w:hAnsi="Arial" w:cs="Arial"/>
          <w:b/>
          <w:bCs/>
          <w:color w:val="222222"/>
          <w:sz w:val="22"/>
          <w:szCs w:val="22"/>
          <w:lang w:val="es-CL" w:eastAsia="es-CL"/>
        </w:rPr>
        <w:t xml:space="preserve"> 1</w:t>
      </w:r>
      <w:r>
        <w:rPr>
          <w:rFonts w:ascii="Arial" w:eastAsia="Times New Roman" w:hAnsi="Arial" w:cs="Arial"/>
          <w:b/>
          <w:bCs/>
          <w:color w:val="222222"/>
          <w:sz w:val="22"/>
          <w:szCs w:val="22"/>
          <w:lang w:val="es-CL" w:eastAsia="es-CL"/>
        </w:rPr>
        <w:t xml:space="preserve">: </w:t>
      </w:r>
      <w:r w:rsidRPr="00F91B5E">
        <w:rPr>
          <w:rFonts w:ascii="Arial" w:eastAsia="Times New Roman" w:hAnsi="Arial" w:cs="Arial"/>
          <w:b/>
          <w:bCs/>
          <w:color w:val="222222"/>
          <w:sz w:val="22"/>
          <w:szCs w:val="22"/>
          <w:lang w:val="es-CL" w:eastAsia="es-CL"/>
        </w:rPr>
        <w:t>Está de acuerdo en eliminar las categorías de Académico de Número y Académico Correspondiente y crear la categoría “Académicos</w:t>
      </w:r>
    </w:p>
    <w:p w14:paraId="4FB03147" w14:textId="645CCB8B" w:rsidR="00F91B5E" w:rsidRDefault="00F91B5E" w:rsidP="007004CD">
      <w:pPr>
        <w:pStyle w:val="Prrafodelista"/>
        <w:ind w:left="0"/>
        <w:jc w:val="both"/>
        <w:rPr>
          <w:rFonts w:ascii="Arial" w:eastAsia="Times New Roman" w:hAnsi="Arial" w:cs="Arial"/>
          <w:sz w:val="22"/>
          <w:szCs w:val="22"/>
          <w:lang w:eastAsia="es-CL"/>
        </w:rPr>
      </w:pPr>
    </w:p>
    <w:p w14:paraId="56F98A2E" w14:textId="7D490181" w:rsidR="00BD6B40" w:rsidRDefault="00BD6B40"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La respuesta fue unánime que se eliminaran las categorías de Académicos de Número y Académicos Correspondientes creando solo una categoría de Académico. </w:t>
      </w:r>
    </w:p>
    <w:p w14:paraId="5E73234D" w14:textId="74CBBBA7" w:rsidR="00BD6B40" w:rsidRDefault="00BD6B40" w:rsidP="007004CD">
      <w:pPr>
        <w:pStyle w:val="Prrafodelista"/>
        <w:ind w:left="0"/>
        <w:jc w:val="both"/>
        <w:rPr>
          <w:rFonts w:ascii="Arial" w:eastAsia="Times New Roman" w:hAnsi="Arial" w:cs="Arial"/>
          <w:sz w:val="22"/>
          <w:szCs w:val="22"/>
          <w:lang w:eastAsia="es-CL"/>
        </w:rPr>
      </w:pPr>
    </w:p>
    <w:p w14:paraId="46EAF75E" w14:textId="31E930FB" w:rsidR="00BD6B40" w:rsidRPr="00BD6B40" w:rsidRDefault="00BD6B40" w:rsidP="00BD6B40">
      <w:pPr>
        <w:shd w:val="clear" w:color="auto" w:fill="FFFFFF"/>
        <w:spacing w:after="0" w:line="240" w:lineRule="auto"/>
        <w:jc w:val="both"/>
        <w:rPr>
          <w:rFonts w:ascii="Arial" w:eastAsia="Times New Roman" w:hAnsi="Arial" w:cs="Arial"/>
          <w:b/>
          <w:bCs/>
          <w:lang w:eastAsia="es-CL"/>
        </w:rPr>
      </w:pPr>
      <w:r w:rsidRPr="00BD6B40">
        <w:rPr>
          <w:rFonts w:ascii="Arial" w:eastAsia="Times New Roman" w:hAnsi="Arial" w:cs="Arial"/>
          <w:b/>
          <w:bCs/>
          <w:lang w:eastAsia="es-CL"/>
        </w:rPr>
        <w:t xml:space="preserve">Pregunta </w:t>
      </w:r>
      <w:r w:rsidRPr="00BD6B40">
        <w:rPr>
          <w:rFonts w:ascii="Arial" w:eastAsia="Times New Roman" w:hAnsi="Arial" w:cs="Arial"/>
          <w:b/>
          <w:bCs/>
          <w:color w:val="222222"/>
          <w:lang w:val="es-CL" w:eastAsia="es-CL"/>
        </w:rPr>
        <w:t>2. Considera que el número total de académicos debe ser: (80 ) - (&gt; 80).</w:t>
      </w:r>
    </w:p>
    <w:p w14:paraId="65B961A5" w14:textId="6BECD227" w:rsidR="00BD6B40" w:rsidRDefault="00BD6B40" w:rsidP="007004CD">
      <w:pPr>
        <w:pStyle w:val="Prrafodelista"/>
        <w:ind w:left="0"/>
        <w:jc w:val="both"/>
        <w:rPr>
          <w:rFonts w:ascii="Arial" w:eastAsia="Times New Roman" w:hAnsi="Arial" w:cs="Arial"/>
          <w:sz w:val="22"/>
          <w:szCs w:val="22"/>
          <w:lang w:eastAsia="es-CL"/>
        </w:rPr>
      </w:pPr>
    </w:p>
    <w:p w14:paraId="774701B3" w14:textId="44313BFA" w:rsidR="00BD6B40" w:rsidRDefault="00BD6B40"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Los resultados no fueron claros: 5 a favor de la alternativa 80, 1 a favor de la alternativa &gt;80, y 4 a ottas alternativas.</w:t>
      </w:r>
    </w:p>
    <w:p w14:paraId="2FD6B16D" w14:textId="5A6160A3" w:rsidR="00BD6B40" w:rsidRDefault="00BD6B40" w:rsidP="007004CD">
      <w:pPr>
        <w:pStyle w:val="Prrafodelista"/>
        <w:ind w:left="0"/>
        <w:jc w:val="both"/>
        <w:rPr>
          <w:rFonts w:ascii="Arial" w:eastAsia="Times New Roman" w:hAnsi="Arial" w:cs="Arial"/>
          <w:sz w:val="22"/>
          <w:szCs w:val="22"/>
          <w:lang w:eastAsia="es-CL"/>
        </w:rPr>
      </w:pPr>
    </w:p>
    <w:p w14:paraId="19E17C5E" w14:textId="6E0489B7" w:rsidR="00BD6B40" w:rsidRDefault="00BD6B40"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lastRenderedPageBreak/>
        <w:t>El Secretario entrega los argumentos favor y en contra de estas propuestas</w:t>
      </w:r>
      <w:r w:rsidR="00BB0386">
        <w:rPr>
          <w:rFonts w:ascii="Arial" w:eastAsia="Times New Roman" w:hAnsi="Arial" w:cs="Arial"/>
          <w:sz w:val="22"/>
          <w:szCs w:val="22"/>
          <w:lang w:eastAsia="es-CL"/>
        </w:rPr>
        <w:t xml:space="preserve"> basadas en argumentos demográficos, evolución de la formación de Ingenieros Agrónomos en el país, lograr un mejor financiamiento estable de la Academia.</w:t>
      </w:r>
    </w:p>
    <w:p w14:paraId="3F242159" w14:textId="68203483" w:rsidR="00BB0386" w:rsidRDefault="00BB0386" w:rsidP="007004CD">
      <w:pPr>
        <w:pStyle w:val="Prrafodelista"/>
        <w:ind w:left="0"/>
        <w:jc w:val="both"/>
        <w:rPr>
          <w:rFonts w:ascii="Arial" w:eastAsia="Times New Roman" w:hAnsi="Arial" w:cs="Arial"/>
          <w:sz w:val="22"/>
          <w:szCs w:val="22"/>
          <w:lang w:eastAsia="es-CL"/>
        </w:rPr>
      </w:pPr>
    </w:p>
    <w:p w14:paraId="368B75FC" w14:textId="75EE2C0E" w:rsidR="00BB0386" w:rsidRDefault="00BB0386"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A estos argumentos se agregaron:</w:t>
      </w:r>
    </w:p>
    <w:p w14:paraId="4D1D05ED" w14:textId="6D794437" w:rsidR="00BB0386" w:rsidRDefault="00BB0386" w:rsidP="007004CD">
      <w:pPr>
        <w:pStyle w:val="Prrafodelista"/>
        <w:ind w:left="0"/>
        <w:jc w:val="both"/>
        <w:rPr>
          <w:rFonts w:ascii="Arial" w:eastAsia="Times New Roman" w:hAnsi="Arial" w:cs="Arial"/>
          <w:sz w:val="22"/>
          <w:szCs w:val="22"/>
          <w:lang w:eastAsia="es-CL"/>
        </w:rPr>
      </w:pPr>
    </w:p>
    <w:p w14:paraId="6BD2E7F9" w14:textId="77777777" w:rsidR="00EA5222" w:rsidRPr="00EA5222" w:rsidRDefault="00BB0386" w:rsidP="006465F9">
      <w:pPr>
        <w:pStyle w:val="Prrafodelista"/>
        <w:numPr>
          <w:ilvl w:val="0"/>
          <w:numId w:val="27"/>
        </w:numPr>
        <w:shd w:val="clear" w:color="auto" w:fill="FFFFFF"/>
        <w:jc w:val="both"/>
        <w:rPr>
          <w:rFonts w:ascii="Comic Sans MS" w:eastAsia="Times New Roman" w:hAnsi="Comic Sans MS" w:cs="Times New Roman"/>
          <w:color w:val="222222"/>
          <w:lang w:val="es-CL" w:eastAsia="es-CL"/>
        </w:rPr>
      </w:pPr>
      <w:r w:rsidRPr="00EA5222">
        <w:rPr>
          <w:rFonts w:ascii="Arial" w:eastAsia="Times New Roman" w:hAnsi="Arial" w:cs="Arial"/>
          <w:sz w:val="22"/>
          <w:szCs w:val="22"/>
          <w:lang w:eastAsia="es-CL"/>
        </w:rPr>
        <w:t>Conveniencia de una cantidad mayor de académicos en consideración que en los dos últimos años se había incrementado la incorporación de Académicos de Regiones, llegando a 60, lo que podría suponer que en tres a cuatro años se coparía el cupo de 80</w:t>
      </w:r>
      <w:r w:rsidR="00FE5A1F" w:rsidRPr="00EA5222">
        <w:rPr>
          <w:rFonts w:ascii="Arial" w:eastAsia="Times New Roman" w:hAnsi="Arial" w:cs="Arial"/>
          <w:sz w:val="22"/>
          <w:szCs w:val="22"/>
          <w:lang w:eastAsia="es-CL"/>
        </w:rPr>
        <w:t xml:space="preserve"> (Juan Izquierdo)</w:t>
      </w:r>
      <w:r w:rsidRPr="00EA5222">
        <w:rPr>
          <w:rFonts w:ascii="Arial" w:eastAsia="Times New Roman" w:hAnsi="Arial" w:cs="Arial"/>
          <w:sz w:val="22"/>
          <w:szCs w:val="22"/>
          <w:lang w:eastAsia="es-CL"/>
        </w:rPr>
        <w:t>.</w:t>
      </w:r>
    </w:p>
    <w:p w14:paraId="02F99AC4" w14:textId="7544BC99" w:rsidR="00EA5222" w:rsidRDefault="00BB0386" w:rsidP="00AA452F">
      <w:pPr>
        <w:pStyle w:val="Prrafodelista"/>
        <w:numPr>
          <w:ilvl w:val="0"/>
          <w:numId w:val="27"/>
        </w:numPr>
        <w:shd w:val="clear" w:color="auto" w:fill="FFFFFF"/>
        <w:jc w:val="both"/>
        <w:rPr>
          <w:rFonts w:ascii="Arial" w:eastAsia="Times New Roman" w:hAnsi="Arial" w:cs="Arial"/>
          <w:color w:val="222222"/>
          <w:sz w:val="22"/>
          <w:szCs w:val="22"/>
          <w:lang w:val="es-CL" w:eastAsia="es-CL"/>
        </w:rPr>
      </w:pPr>
      <w:r w:rsidRPr="00EA5222">
        <w:rPr>
          <w:rFonts w:ascii="Arial" w:eastAsia="Times New Roman" w:hAnsi="Arial" w:cs="Arial"/>
          <w:sz w:val="22"/>
          <w:szCs w:val="22"/>
          <w:lang w:eastAsia="es-CL"/>
        </w:rPr>
        <w:t>Conveniencia</w:t>
      </w:r>
      <w:r w:rsidR="00EA5222" w:rsidRPr="00EA5222">
        <w:rPr>
          <w:rFonts w:ascii="Arial" w:eastAsia="Times New Roman" w:hAnsi="Arial" w:cs="Arial"/>
          <w:sz w:val="22"/>
          <w:szCs w:val="22"/>
          <w:lang w:eastAsia="es-CL"/>
        </w:rPr>
        <w:t xml:space="preserve"> de que </w:t>
      </w:r>
      <w:r w:rsidR="00EA5222" w:rsidRPr="00EA5222">
        <w:rPr>
          <w:rFonts w:ascii="Arial" w:eastAsia="Times New Roman" w:hAnsi="Arial" w:cs="Arial"/>
          <w:color w:val="222222"/>
          <w:sz w:val="22"/>
          <w:szCs w:val="22"/>
          <w:lang w:val="es-CL" w:eastAsia="es-CL"/>
        </w:rPr>
        <w:t xml:space="preserve">si se fije un número, (80, 90, 0 100), esto no debería significar que se deberían llenar todas las vacantes, buscando (de inmediato) candidatos a ocuparlas, sino que se </w:t>
      </w:r>
      <w:r w:rsidR="00EA5222">
        <w:rPr>
          <w:rFonts w:ascii="Arial" w:eastAsia="Times New Roman" w:hAnsi="Arial" w:cs="Arial"/>
          <w:color w:val="222222"/>
          <w:sz w:val="22"/>
          <w:szCs w:val="22"/>
          <w:lang w:val="es-CL" w:eastAsia="es-CL"/>
        </w:rPr>
        <w:t xml:space="preserve">lo </w:t>
      </w:r>
      <w:r w:rsidR="00EA5222" w:rsidRPr="00EA5222">
        <w:rPr>
          <w:rFonts w:ascii="Arial" w:eastAsia="Times New Roman" w:hAnsi="Arial" w:cs="Arial"/>
          <w:color w:val="222222"/>
          <w:sz w:val="22"/>
          <w:szCs w:val="22"/>
          <w:lang w:val="es-CL" w:eastAsia="es-CL"/>
        </w:rPr>
        <w:t>considere un "horizonte" de crecimiento a largo plazo, de tal modo que tener la suficiente holgura como para que nuestros nuevos estatutos tengan una vigencia de un par de décadas sin tener que ser modificados en caso de que por circunstancias futuras, fuera necesario crecer en número</w:t>
      </w:r>
      <w:r w:rsidR="00EA5222">
        <w:rPr>
          <w:rFonts w:ascii="Arial" w:eastAsia="Times New Roman" w:hAnsi="Arial" w:cs="Arial"/>
          <w:color w:val="222222"/>
          <w:sz w:val="22"/>
          <w:szCs w:val="22"/>
          <w:lang w:val="es-CL" w:eastAsia="es-CL"/>
        </w:rPr>
        <w:t xml:space="preserve"> (Alejandro </w:t>
      </w:r>
      <w:proofErr w:type="spellStart"/>
      <w:r w:rsidR="00EA5222">
        <w:rPr>
          <w:rFonts w:ascii="Arial" w:eastAsia="Times New Roman" w:hAnsi="Arial" w:cs="Arial"/>
          <w:color w:val="222222"/>
          <w:sz w:val="22"/>
          <w:szCs w:val="22"/>
          <w:lang w:val="es-CL" w:eastAsia="es-CL"/>
        </w:rPr>
        <w:t>Violic</w:t>
      </w:r>
      <w:proofErr w:type="spellEnd"/>
      <w:r w:rsidR="00EA5222">
        <w:rPr>
          <w:rFonts w:ascii="Arial" w:eastAsia="Times New Roman" w:hAnsi="Arial" w:cs="Arial"/>
          <w:color w:val="222222"/>
          <w:sz w:val="22"/>
          <w:szCs w:val="22"/>
          <w:lang w:val="es-CL" w:eastAsia="es-CL"/>
        </w:rPr>
        <w:t>)</w:t>
      </w:r>
      <w:r w:rsidR="00EA5222" w:rsidRPr="00EA5222">
        <w:rPr>
          <w:rFonts w:ascii="Arial" w:eastAsia="Times New Roman" w:hAnsi="Arial" w:cs="Arial"/>
          <w:color w:val="222222"/>
          <w:sz w:val="22"/>
          <w:szCs w:val="22"/>
          <w:lang w:val="es-CL" w:eastAsia="es-CL"/>
        </w:rPr>
        <w:t>.</w:t>
      </w:r>
    </w:p>
    <w:p w14:paraId="46A7ACA7" w14:textId="458E0DF1" w:rsidR="00BB0386" w:rsidRPr="00EA5222" w:rsidRDefault="00EA5222" w:rsidP="00213217">
      <w:pPr>
        <w:pStyle w:val="Prrafodelista"/>
        <w:numPr>
          <w:ilvl w:val="0"/>
          <w:numId w:val="27"/>
        </w:numPr>
        <w:shd w:val="clear" w:color="auto" w:fill="FFFFFF"/>
        <w:jc w:val="both"/>
        <w:rPr>
          <w:rFonts w:ascii="Arial" w:eastAsia="Times New Roman" w:hAnsi="Arial" w:cs="Arial"/>
          <w:sz w:val="22"/>
          <w:szCs w:val="22"/>
          <w:lang w:eastAsia="es-CL"/>
        </w:rPr>
      </w:pPr>
      <w:r w:rsidRPr="00EA5222">
        <w:rPr>
          <w:rFonts w:ascii="Arial" w:eastAsia="Times New Roman" w:hAnsi="Arial" w:cs="Arial"/>
          <w:color w:val="222222"/>
          <w:sz w:val="22"/>
          <w:szCs w:val="22"/>
          <w:lang w:val="es-CL" w:eastAsia="es-CL"/>
        </w:rPr>
        <w:t xml:space="preserve"> Otro punto que se debería discutir, es la bajísima proporción de miembros mujeres. La Academia se debería anticipar en resolver este problema antes de que alguien nos lo apunte con el dedo señalando algo tan evidente (Alejandro </w:t>
      </w:r>
      <w:proofErr w:type="spellStart"/>
      <w:r w:rsidRPr="00EA5222">
        <w:rPr>
          <w:rFonts w:ascii="Arial" w:eastAsia="Times New Roman" w:hAnsi="Arial" w:cs="Arial"/>
          <w:color w:val="222222"/>
          <w:sz w:val="22"/>
          <w:szCs w:val="22"/>
          <w:lang w:val="es-CL" w:eastAsia="es-CL"/>
        </w:rPr>
        <w:t>Violic</w:t>
      </w:r>
      <w:proofErr w:type="spellEnd"/>
      <w:r w:rsidRPr="00EA5222">
        <w:rPr>
          <w:rFonts w:ascii="Arial" w:eastAsia="Times New Roman" w:hAnsi="Arial" w:cs="Arial"/>
          <w:color w:val="222222"/>
          <w:sz w:val="22"/>
          <w:szCs w:val="22"/>
          <w:lang w:val="es-CL" w:eastAsia="es-CL"/>
        </w:rPr>
        <w:t>)</w:t>
      </w:r>
      <w:r w:rsidR="00BB0386" w:rsidRPr="00EA5222">
        <w:rPr>
          <w:rFonts w:ascii="Arial" w:eastAsia="Times New Roman" w:hAnsi="Arial" w:cs="Arial"/>
          <w:sz w:val="22"/>
          <w:szCs w:val="22"/>
          <w:lang w:eastAsia="es-CL"/>
        </w:rPr>
        <w:t>.</w:t>
      </w:r>
    </w:p>
    <w:p w14:paraId="6BEE8811" w14:textId="3369D75B" w:rsidR="00BB0386" w:rsidRPr="00BB0386" w:rsidRDefault="00BB0386" w:rsidP="00BB0386">
      <w:pPr>
        <w:pStyle w:val="Prrafodelista"/>
        <w:numPr>
          <w:ilvl w:val="0"/>
          <w:numId w:val="27"/>
        </w:numPr>
        <w:jc w:val="both"/>
        <w:rPr>
          <w:rFonts w:ascii="Arial" w:eastAsia="Times New Roman" w:hAnsi="Arial" w:cs="Arial"/>
          <w:sz w:val="22"/>
          <w:szCs w:val="22"/>
          <w:lang w:eastAsia="es-CL"/>
        </w:rPr>
      </w:pPr>
      <w:r>
        <w:rPr>
          <w:rFonts w:ascii="Arial" w:eastAsia="Times New Roman" w:hAnsi="Arial" w:cs="Arial"/>
          <w:sz w:val="22"/>
          <w:szCs w:val="22"/>
          <w:lang w:eastAsia="es-CL"/>
        </w:rPr>
        <w:t>Conveniencia de buscar una mayor diversidad</w:t>
      </w:r>
      <w:r w:rsidR="00FE5A1F">
        <w:rPr>
          <w:rFonts w:ascii="Arial" w:eastAsia="Times New Roman" w:hAnsi="Arial" w:cs="Arial"/>
          <w:sz w:val="22"/>
          <w:szCs w:val="22"/>
          <w:lang w:eastAsia="es-CL"/>
        </w:rPr>
        <w:t>,</w:t>
      </w:r>
      <w:r w:rsidR="00EA5222">
        <w:rPr>
          <w:rFonts w:ascii="Arial" w:eastAsia="Times New Roman" w:hAnsi="Arial" w:cs="Arial"/>
          <w:sz w:val="22"/>
          <w:szCs w:val="22"/>
          <w:lang w:eastAsia="es-CL"/>
        </w:rPr>
        <w:t xml:space="preserve"> tanto en lo</w:t>
      </w:r>
      <w:r w:rsidR="00FE5A1F">
        <w:rPr>
          <w:rFonts w:ascii="Arial" w:eastAsia="Times New Roman" w:hAnsi="Arial" w:cs="Arial"/>
          <w:sz w:val="22"/>
          <w:szCs w:val="22"/>
          <w:lang w:eastAsia="es-CL"/>
        </w:rPr>
        <w:t xml:space="preserve"> disciplinar</w:t>
      </w:r>
      <w:r w:rsidR="00EA5222">
        <w:rPr>
          <w:rFonts w:ascii="Arial" w:eastAsia="Times New Roman" w:hAnsi="Arial" w:cs="Arial"/>
          <w:sz w:val="22"/>
          <w:szCs w:val="22"/>
          <w:lang w:eastAsia="es-CL"/>
        </w:rPr>
        <w:t>, como lo</w:t>
      </w:r>
      <w:r w:rsidR="00FE5A1F">
        <w:rPr>
          <w:rFonts w:ascii="Arial" w:eastAsia="Times New Roman" w:hAnsi="Arial" w:cs="Arial"/>
          <w:sz w:val="22"/>
          <w:szCs w:val="22"/>
          <w:lang w:eastAsia="es-CL"/>
        </w:rPr>
        <w:t xml:space="preserve"> geográfic</w:t>
      </w:r>
      <w:r w:rsidR="00EA5222">
        <w:rPr>
          <w:rFonts w:ascii="Arial" w:eastAsia="Times New Roman" w:hAnsi="Arial" w:cs="Arial"/>
          <w:sz w:val="22"/>
          <w:szCs w:val="22"/>
          <w:lang w:eastAsia="es-CL"/>
        </w:rPr>
        <w:t>o</w:t>
      </w:r>
      <w:r w:rsidR="00FE5A1F">
        <w:rPr>
          <w:rFonts w:ascii="Arial" w:eastAsia="Times New Roman" w:hAnsi="Arial" w:cs="Arial"/>
          <w:sz w:val="22"/>
          <w:szCs w:val="22"/>
          <w:lang w:eastAsia="es-CL"/>
        </w:rPr>
        <w:t xml:space="preserve"> (Gloria Montenegro)</w:t>
      </w:r>
      <w:r>
        <w:rPr>
          <w:rFonts w:ascii="Arial" w:eastAsia="Times New Roman" w:hAnsi="Arial" w:cs="Arial"/>
          <w:sz w:val="22"/>
          <w:szCs w:val="22"/>
          <w:lang w:eastAsia="es-CL"/>
        </w:rPr>
        <w:t>.</w:t>
      </w:r>
    </w:p>
    <w:p w14:paraId="2A50E657" w14:textId="27F4C3EF" w:rsidR="00BD6B40" w:rsidRDefault="00BD6B40" w:rsidP="007004CD">
      <w:pPr>
        <w:pStyle w:val="Prrafodelista"/>
        <w:ind w:left="0"/>
        <w:jc w:val="both"/>
        <w:rPr>
          <w:rFonts w:ascii="Arial" w:eastAsia="Times New Roman" w:hAnsi="Arial" w:cs="Arial"/>
          <w:sz w:val="22"/>
          <w:szCs w:val="22"/>
          <w:lang w:eastAsia="es-CL"/>
        </w:rPr>
      </w:pPr>
    </w:p>
    <w:p w14:paraId="1EAB42B0" w14:textId="7676D2AC" w:rsidR="00BB0386" w:rsidRDefault="00BB0386"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 xml:space="preserve">El debate se debió suspender por razones de tiempo, ya que se debía comenzar la </w:t>
      </w:r>
      <w:r w:rsidR="00BB49F3">
        <w:rPr>
          <w:rFonts w:ascii="Arial" w:eastAsia="Times New Roman" w:hAnsi="Arial" w:cs="Arial"/>
          <w:sz w:val="22"/>
          <w:szCs w:val="22"/>
          <w:lang w:eastAsia="es-CL"/>
        </w:rPr>
        <w:t>pr</w:t>
      </w:r>
      <w:r w:rsidR="00FE5A1F">
        <w:rPr>
          <w:rFonts w:ascii="Arial" w:eastAsia="Times New Roman" w:hAnsi="Arial" w:cs="Arial"/>
          <w:sz w:val="22"/>
          <w:szCs w:val="22"/>
          <w:lang w:eastAsia="es-CL"/>
        </w:rPr>
        <w:t>i</w:t>
      </w:r>
      <w:r w:rsidR="00BB49F3">
        <w:rPr>
          <w:rFonts w:ascii="Arial" w:eastAsia="Times New Roman" w:hAnsi="Arial" w:cs="Arial"/>
          <w:sz w:val="22"/>
          <w:szCs w:val="22"/>
          <w:lang w:eastAsia="es-CL"/>
        </w:rPr>
        <w:t xml:space="preserve">mera </w:t>
      </w:r>
      <w:r>
        <w:rPr>
          <w:rFonts w:ascii="Arial" w:eastAsia="Times New Roman" w:hAnsi="Arial" w:cs="Arial"/>
          <w:sz w:val="22"/>
          <w:szCs w:val="22"/>
          <w:lang w:eastAsia="es-CL"/>
        </w:rPr>
        <w:t>Asamblea General Ordinaria</w:t>
      </w:r>
      <w:r w:rsidR="00BB49F3">
        <w:rPr>
          <w:rFonts w:ascii="Arial" w:eastAsia="Times New Roman" w:hAnsi="Arial" w:cs="Arial"/>
          <w:sz w:val="22"/>
          <w:szCs w:val="22"/>
          <w:lang w:eastAsia="es-CL"/>
        </w:rPr>
        <w:t xml:space="preserve"> del año 2021</w:t>
      </w:r>
      <w:r>
        <w:rPr>
          <w:rFonts w:ascii="Arial" w:eastAsia="Times New Roman" w:hAnsi="Arial" w:cs="Arial"/>
          <w:sz w:val="22"/>
          <w:szCs w:val="22"/>
          <w:lang w:eastAsia="es-CL"/>
        </w:rPr>
        <w:t>.</w:t>
      </w:r>
    </w:p>
    <w:p w14:paraId="0C565360" w14:textId="77777777" w:rsidR="00BB0386" w:rsidRPr="009706E3" w:rsidRDefault="00BB0386" w:rsidP="007004CD">
      <w:pPr>
        <w:pStyle w:val="Prrafodelista"/>
        <w:ind w:left="0"/>
        <w:jc w:val="both"/>
        <w:rPr>
          <w:rFonts w:ascii="Arial" w:eastAsia="Times New Roman" w:hAnsi="Arial" w:cs="Arial"/>
          <w:sz w:val="22"/>
          <w:szCs w:val="22"/>
          <w:lang w:eastAsia="es-CL"/>
        </w:rPr>
      </w:pPr>
    </w:p>
    <w:p w14:paraId="6315535D" w14:textId="68F98AE9" w:rsidR="00A33006" w:rsidRPr="009706E3" w:rsidRDefault="00A33006" w:rsidP="007004CD">
      <w:pPr>
        <w:pStyle w:val="Prrafodelista"/>
        <w:ind w:left="0"/>
        <w:jc w:val="both"/>
        <w:rPr>
          <w:rFonts w:ascii="Arial" w:eastAsia="Times New Roman" w:hAnsi="Arial" w:cs="Arial"/>
          <w:b/>
          <w:sz w:val="22"/>
          <w:szCs w:val="22"/>
          <w:lang w:eastAsia="es-CL"/>
        </w:rPr>
      </w:pPr>
      <w:r w:rsidRPr="009706E3">
        <w:rPr>
          <w:rFonts w:ascii="Arial" w:eastAsia="Times New Roman" w:hAnsi="Arial" w:cs="Arial"/>
          <w:b/>
          <w:sz w:val="22"/>
          <w:szCs w:val="22"/>
          <w:lang w:eastAsia="es-CL"/>
        </w:rPr>
        <w:t>Acuerdo:</w:t>
      </w:r>
    </w:p>
    <w:p w14:paraId="442C0CF2" w14:textId="77777777" w:rsidR="00A33006" w:rsidRPr="009706E3" w:rsidRDefault="00A33006" w:rsidP="007004CD">
      <w:pPr>
        <w:pStyle w:val="Prrafodelista"/>
        <w:ind w:left="0"/>
        <w:jc w:val="both"/>
        <w:rPr>
          <w:rFonts w:ascii="Arial" w:eastAsia="Times New Roman" w:hAnsi="Arial" w:cs="Arial"/>
          <w:b/>
          <w:sz w:val="22"/>
          <w:szCs w:val="22"/>
          <w:lang w:eastAsia="es-CL"/>
        </w:rPr>
      </w:pPr>
    </w:p>
    <w:p w14:paraId="6BAA085E" w14:textId="21DC990D" w:rsidR="00A33006" w:rsidRPr="009706E3" w:rsidRDefault="00BB0386" w:rsidP="007F01F2">
      <w:pPr>
        <w:pStyle w:val="Prrafodelista"/>
        <w:numPr>
          <w:ilvl w:val="0"/>
          <w:numId w:val="12"/>
        </w:numPr>
        <w:ind w:left="426" w:hanging="426"/>
        <w:jc w:val="both"/>
        <w:rPr>
          <w:rFonts w:ascii="Arial" w:eastAsia="Times New Roman" w:hAnsi="Arial" w:cs="Arial"/>
          <w:b/>
          <w:sz w:val="22"/>
          <w:szCs w:val="22"/>
          <w:lang w:eastAsia="es-CL"/>
        </w:rPr>
      </w:pPr>
      <w:r>
        <w:rPr>
          <w:rFonts w:ascii="Arial" w:eastAsia="Times New Roman" w:hAnsi="Arial" w:cs="Arial"/>
          <w:b/>
          <w:sz w:val="22"/>
          <w:szCs w:val="22"/>
          <w:lang w:eastAsia="es-CL"/>
        </w:rPr>
        <w:t>Tener una Sesión con un tema único para lograr un consenso dentro del mes de enero</w:t>
      </w:r>
      <w:r w:rsidR="00B92C44" w:rsidRPr="009706E3">
        <w:rPr>
          <w:rFonts w:ascii="Arial" w:eastAsia="Times New Roman" w:hAnsi="Arial" w:cs="Arial"/>
          <w:b/>
          <w:sz w:val="22"/>
          <w:szCs w:val="22"/>
          <w:lang w:eastAsia="es-CL"/>
        </w:rPr>
        <w:t>.</w:t>
      </w:r>
    </w:p>
    <w:p w14:paraId="54FDCE84" w14:textId="77777777" w:rsidR="00191E36" w:rsidRPr="007F01F2" w:rsidRDefault="00191E36" w:rsidP="007004CD">
      <w:pPr>
        <w:pStyle w:val="Prrafodelista"/>
        <w:ind w:left="0"/>
        <w:jc w:val="both"/>
        <w:rPr>
          <w:rFonts w:ascii="Arial" w:eastAsia="Times New Roman" w:hAnsi="Arial" w:cs="Arial"/>
          <w:sz w:val="22"/>
          <w:szCs w:val="22"/>
          <w:lang w:eastAsia="es-CL"/>
        </w:rPr>
      </w:pPr>
    </w:p>
    <w:p w14:paraId="2D564872" w14:textId="466D1144" w:rsidR="00191E36" w:rsidRPr="007F01F2" w:rsidRDefault="007F01F2" w:rsidP="007F01F2">
      <w:pPr>
        <w:pStyle w:val="Prrafodelista"/>
        <w:numPr>
          <w:ilvl w:val="0"/>
          <w:numId w:val="11"/>
        </w:numPr>
        <w:ind w:left="426" w:hanging="426"/>
        <w:jc w:val="both"/>
        <w:rPr>
          <w:rFonts w:ascii="Arial" w:eastAsia="Times New Roman" w:hAnsi="Arial" w:cs="Arial"/>
          <w:b/>
          <w:bCs/>
          <w:lang w:eastAsia="es-CL"/>
        </w:rPr>
      </w:pPr>
      <w:r w:rsidRPr="007F01F2">
        <w:rPr>
          <w:rFonts w:ascii="Arial" w:eastAsia="Times New Roman" w:hAnsi="Arial" w:cs="Arial"/>
          <w:b/>
          <w:bCs/>
          <w:lang w:eastAsia="es-CL"/>
        </w:rPr>
        <w:t>VARIOS</w:t>
      </w:r>
    </w:p>
    <w:p w14:paraId="6225F59C" w14:textId="77777777" w:rsidR="00191E36" w:rsidRPr="007F01F2" w:rsidRDefault="00191E36" w:rsidP="007004CD">
      <w:pPr>
        <w:pStyle w:val="Prrafodelista"/>
        <w:ind w:left="0"/>
        <w:jc w:val="both"/>
        <w:rPr>
          <w:rFonts w:ascii="Arial" w:eastAsia="Times New Roman" w:hAnsi="Arial" w:cs="Arial"/>
          <w:lang w:eastAsia="es-CL"/>
        </w:rPr>
      </w:pPr>
    </w:p>
    <w:p w14:paraId="119CB713" w14:textId="01F26EFC" w:rsidR="00A33006" w:rsidRPr="009706E3" w:rsidRDefault="007F01F2" w:rsidP="007004CD">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No hubo</w:t>
      </w:r>
      <w:r w:rsidR="00A33006" w:rsidRPr="009706E3">
        <w:rPr>
          <w:rFonts w:ascii="Arial" w:eastAsia="Times New Roman" w:hAnsi="Arial" w:cs="Arial"/>
          <w:sz w:val="22"/>
          <w:szCs w:val="22"/>
          <w:lang w:eastAsia="es-CL"/>
        </w:rPr>
        <w:t>.</w:t>
      </w:r>
    </w:p>
    <w:p w14:paraId="609F9BC5" w14:textId="54E1A102" w:rsidR="00210A03" w:rsidRPr="009706E3" w:rsidRDefault="00210A03" w:rsidP="007004CD">
      <w:pPr>
        <w:pStyle w:val="Prrafodelista"/>
        <w:ind w:left="0"/>
        <w:jc w:val="both"/>
        <w:rPr>
          <w:rFonts w:ascii="Arial" w:eastAsia="Times New Roman" w:hAnsi="Arial" w:cs="Arial"/>
          <w:b/>
          <w:sz w:val="22"/>
          <w:szCs w:val="22"/>
          <w:lang w:eastAsia="es-CL"/>
        </w:rPr>
      </w:pPr>
      <w:r w:rsidRPr="009706E3">
        <w:rPr>
          <w:rFonts w:ascii="Arial" w:eastAsia="Times New Roman" w:hAnsi="Arial" w:cs="Arial"/>
          <w:b/>
          <w:sz w:val="22"/>
          <w:szCs w:val="22"/>
          <w:lang w:eastAsia="es-CL"/>
        </w:rPr>
        <w:t>Fecha de la próxima sesión:</w:t>
      </w:r>
    </w:p>
    <w:p w14:paraId="5E61C4B6" w14:textId="5B8353AF" w:rsidR="00D9735A" w:rsidRDefault="00D9735A" w:rsidP="007004CD">
      <w:pPr>
        <w:spacing w:after="0" w:line="240" w:lineRule="auto"/>
        <w:jc w:val="both"/>
        <w:rPr>
          <w:rFonts w:ascii="Arial" w:hAnsi="Arial" w:cs="Arial"/>
        </w:rPr>
      </w:pPr>
    </w:p>
    <w:p w14:paraId="582E52D7" w14:textId="1597ED5B" w:rsidR="007F01F2" w:rsidRDefault="007F01F2" w:rsidP="007004CD">
      <w:pPr>
        <w:spacing w:after="0" w:line="240" w:lineRule="auto"/>
        <w:jc w:val="both"/>
        <w:rPr>
          <w:rFonts w:ascii="Arial" w:hAnsi="Arial" w:cs="Arial"/>
        </w:rPr>
      </w:pPr>
      <w:r>
        <w:rPr>
          <w:rFonts w:ascii="Arial" w:hAnsi="Arial" w:cs="Arial"/>
        </w:rPr>
        <w:t>No se fijó.</w:t>
      </w:r>
    </w:p>
    <w:p w14:paraId="48018475" w14:textId="77777777" w:rsidR="007F01F2" w:rsidRPr="009706E3" w:rsidRDefault="007F01F2" w:rsidP="007004CD">
      <w:pPr>
        <w:spacing w:after="0" w:line="240" w:lineRule="auto"/>
        <w:jc w:val="both"/>
        <w:rPr>
          <w:rFonts w:ascii="Arial" w:hAnsi="Arial" w:cs="Arial"/>
        </w:rPr>
      </w:pPr>
    </w:p>
    <w:p w14:paraId="67C454DA" w14:textId="31B161E5" w:rsidR="00D9735A" w:rsidRPr="009706E3" w:rsidRDefault="00D9735A" w:rsidP="007004CD">
      <w:pPr>
        <w:spacing w:after="0" w:line="240" w:lineRule="auto"/>
        <w:jc w:val="both"/>
        <w:rPr>
          <w:rFonts w:ascii="Arial" w:hAnsi="Arial" w:cs="Arial"/>
          <w:sz w:val="16"/>
          <w:szCs w:val="16"/>
        </w:rPr>
      </w:pPr>
      <w:r w:rsidRPr="009706E3">
        <w:rPr>
          <w:rFonts w:ascii="Arial" w:hAnsi="Arial" w:cs="Arial"/>
          <w:sz w:val="16"/>
          <w:szCs w:val="16"/>
        </w:rPr>
        <w:t>ACP/</w:t>
      </w:r>
      <w:r w:rsidR="00210A03" w:rsidRPr="009706E3">
        <w:rPr>
          <w:rFonts w:ascii="Arial" w:hAnsi="Arial" w:cs="Arial"/>
          <w:sz w:val="16"/>
          <w:szCs w:val="16"/>
        </w:rPr>
        <w:t>JIF/</w:t>
      </w:r>
      <w:r w:rsidRPr="009706E3">
        <w:rPr>
          <w:rFonts w:ascii="Arial" w:hAnsi="Arial" w:cs="Arial"/>
          <w:sz w:val="16"/>
          <w:szCs w:val="16"/>
        </w:rPr>
        <w:t>MGC</w:t>
      </w:r>
    </w:p>
    <w:p w14:paraId="35D09DF3" w14:textId="7AA9690B" w:rsidR="00D9735A" w:rsidRPr="009706E3" w:rsidRDefault="0085031A" w:rsidP="00D9735A">
      <w:pPr>
        <w:spacing w:after="0" w:line="240" w:lineRule="auto"/>
        <w:jc w:val="both"/>
        <w:rPr>
          <w:rFonts w:ascii="Arial" w:hAnsi="Arial" w:cs="Arial"/>
          <w:sz w:val="16"/>
          <w:szCs w:val="16"/>
        </w:rPr>
      </w:pPr>
      <w:r w:rsidRPr="009706E3">
        <w:rPr>
          <w:rFonts w:ascii="Arial" w:hAnsi="Arial" w:cs="Arial"/>
          <w:sz w:val="16"/>
          <w:szCs w:val="16"/>
        </w:rPr>
        <w:t>20</w:t>
      </w:r>
      <w:r w:rsidR="009706E3">
        <w:rPr>
          <w:rFonts w:ascii="Arial" w:hAnsi="Arial" w:cs="Arial"/>
          <w:sz w:val="16"/>
          <w:szCs w:val="16"/>
        </w:rPr>
        <w:t>2</w:t>
      </w:r>
      <w:r w:rsidRPr="009706E3">
        <w:rPr>
          <w:rFonts w:ascii="Arial" w:hAnsi="Arial" w:cs="Arial"/>
          <w:sz w:val="16"/>
          <w:szCs w:val="16"/>
        </w:rPr>
        <w:t>1.0</w:t>
      </w:r>
      <w:r w:rsidR="009706E3">
        <w:rPr>
          <w:rFonts w:ascii="Arial" w:hAnsi="Arial" w:cs="Arial"/>
          <w:sz w:val="16"/>
          <w:szCs w:val="16"/>
        </w:rPr>
        <w:t>1</w:t>
      </w:r>
      <w:r w:rsidRPr="009706E3">
        <w:rPr>
          <w:rFonts w:ascii="Arial" w:hAnsi="Arial" w:cs="Arial"/>
          <w:sz w:val="16"/>
          <w:szCs w:val="16"/>
        </w:rPr>
        <w:t>.</w:t>
      </w:r>
      <w:r w:rsidR="009706E3">
        <w:rPr>
          <w:rFonts w:ascii="Arial" w:hAnsi="Arial" w:cs="Arial"/>
          <w:sz w:val="16"/>
          <w:szCs w:val="16"/>
        </w:rPr>
        <w:t>06</w:t>
      </w:r>
    </w:p>
    <w:sectPr w:rsidR="00D9735A" w:rsidRPr="009706E3" w:rsidSect="004E7D45">
      <w:headerReference w:type="default" r:id="rId9"/>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3BC44" w14:textId="77777777" w:rsidR="00A27419" w:rsidRDefault="00A27419" w:rsidP="00C801F9">
      <w:pPr>
        <w:spacing w:after="0" w:line="240" w:lineRule="auto"/>
      </w:pPr>
      <w:r>
        <w:separator/>
      </w:r>
    </w:p>
  </w:endnote>
  <w:endnote w:type="continuationSeparator" w:id="0">
    <w:p w14:paraId="281D11A3" w14:textId="77777777" w:rsidR="00A27419" w:rsidRDefault="00A27419"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20A38" w14:textId="77777777" w:rsidR="00A27419" w:rsidRDefault="00A27419" w:rsidP="00C801F9">
      <w:pPr>
        <w:spacing w:after="0" w:line="240" w:lineRule="auto"/>
      </w:pPr>
      <w:r>
        <w:separator/>
      </w:r>
    </w:p>
  </w:footnote>
  <w:footnote w:type="continuationSeparator" w:id="0">
    <w:p w14:paraId="7A724C43" w14:textId="77777777" w:rsidR="00A27419" w:rsidRDefault="00A27419" w:rsidP="00C8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1F03FD">
          <w:rPr>
            <w:noProof/>
          </w:rPr>
          <w:t>3</w:t>
        </w:r>
        <w:r>
          <w:fldChar w:fldCharType="end"/>
        </w:r>
      </w:p>
    </w:sdtContent>
  </w:sdt>
  <w:p w14:paraId="71048B97" w14:textId="77777777" w:rsidR="00C31E60" w:rsidRDefault="00C31E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05663B05"/>
    <w:multiLevelType w:val="hybridMultilevel"/>
    <w:tmpl w:val="CAF6E5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6533FE"/>
    <w:multiLevelType w:val="hybridMultilevel"/>
    <w:tmpl w:val="902C8D88"/>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5" w15:restartNumberingAfterBreak="0">
    <w:nsid w:val="09942539"/>
    <w:multiLevelType w:val="hybridMultilevel"/>
    <w:tmpl w:val="72D82F9E"/>
    <w:lvl w:ilvl="0" w:tplc="340A000B">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C9F4F4E"/>
    <w:multiLevelType w:val="hybridMultilevel"/>
    <w:tmpl w:val="65EA4C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CD830D5"/>
    <w:multiLevelType w:val="hybridMultilevel"/>
    <w:tmpl w:val="0526EF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1"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3"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C569D1"/>
    <w:multiLevelType w:val="hybridMultilevel"/>
    <w:tmpl w:val="884C45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C6D3D0B"/>
    <w:multiLevelType w:val="hybridMultilevel"/>
    <w:tmpl w:val="327AC5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CCE3EB4"/>
    <w:multiLevelType w:val="hybridMultilevel"/>
    <w:tmpl w:val="9E42C8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8BE3C21"/>
    <w:multiLevelType w:val="hybridMultilevel"/>
    <w:tmpl w:val="19D4468C"/>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1"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4" w15:restartNumberingAfterBreak="0">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9F828E4"/>
    <w:multiLevelType w:val="hybridMultilevel"/>
    <w:tmpl w:val="2F9E38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E1D28EC"/>
    <w:multiLevelType w:val="hybridMultilevel"/>
    <w:tmpl w:val="518606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F696411"/>
    <w:multiLevelType w:val="hybridMultilevel"/>
    <w:tmpl w:val="F134E28A"/>
    <w:lvl w:ilvl="0" w:tplc="B374F8EA">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9" w15:restartNumberingAfterBreak="0">
    <w:nsid w:val="70DF6E8F"/>
    <w:multiLevelType w:val="hybridMultilevel"/>
    <w:tmpl w:val="189A1F4C"/>
    <w:lvl w:ilvl="0" w:tplc="050AA992">
      <w:start w:val="1"/>
      <w:numFmt w:val="decimal"/>
      <w:lvlText w:val="%1."/>
      <w:lvlJc w:val="left"/>
      <w:pPr>
        <w:ind w:left="786" w:hanging="360"/>
      </w:pPr>
      <w:rPr>
        <w:rFonts w:hint="default"/>
        <w:b/>
        <w:bCs/>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8"/>
  </w:num>
  <w:num w:numId="2">
    <w:abstractNumId w:val="12"/>
  </w:num>
  <w:num w:numId="3">
    <w:abstractNumId w:val="21"/>
  </w:num>
  <w:num w:numId="4">
    <w:abstractNumId w:val="14"/>
  </w:num>
  <w:num w:numId="5">
    <w:abstractNumId w:val="13"/>
  </w:num>
  <w:num w:numId="6">
    <w:abstractNumId w:val="26"/>
  </w:num>
  <w:num w:numId="7">
    <w:abstractNumId w:val="11"/>
  </w:num>
  <w:num w:numId="8">
    <w:abstractNumId w:val="1"/>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9"/>
  </w:num>
  <w:num w:numId="14">
    <w:abstractNumId w:val="24"/>
  </w:num>
  <w:num w:numId="15">
    <w:abstractNumId w:val="19"/>
  </w:num>
  <w:num w:numId="16">
    <w:abstractNumId w:val="23"/>
  </w:num>
  <w:num w:numId="17">
    <w:abstractNumId w:val="18"/>
  </w:num>
  <w:num w:numId="18">
    <w:abstractNumId w:val="0"/>
  </w:num>
  <w:num w:numId="19">
    <w:abstractNumId w:val="2"/>
  </w:num>
  <w:num w:numId="20">
    <w:abstractNumId w:val="27"/>
  </w:num>
  <w:num w:numId="21">
    <w:abstractNumId w:val="5"/>
  </w:num>
  <w:num w:numId="22">
    <w:abstractNumId w:val="6"/>
  </w:num>
  <w:num w:numId="23">
    <w:abstractNumId w:val="7"/>
  </w:num>
  <w:num w:numId="24">
    <w:abstractNumId w:val="3"/>
  </w:num>
  <w:num w:numId="25">
    <w:abstractNumId w:val="15"/>
  </w:num>
  <w:num w:numId="26">
    <w:abstractNumId w:val="16"/>
  </w:num>
  <w:num w:numId="27">
    <w:abstractNumId w:val="17"/>
  </w:num>
  <w:num w:numId="28">
    <w:abstractNumId w:val="4"/>
  </w:num>
  <w:num w:numId="29">
    <w:abstractNumId w:val="28"/>
  </w:num>
  <w:num w:numId="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2DE"/>
    <w:rsid w:val="0001094E"/>
    <w:rsid w:val="00017DC8"/>
    <w:rsid w:val="000248BD"/>
    <w:rsid w:val="00032F23"/>
    <w:rsid w:val="00034EF5"/>
    <w:rsid w:val="0003715E"/>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299E"/>
    <w:rsid w:val="00085EB4"/>
    <w:rsid w:val="000871C4"/>
    <w:rsid w:val="00087345"/>
    <w:rsid w:val="000967E2"/>
    <w:rsid w:val="00097777"/>
    <w:rsid w:val="000A27E7"/>
    <w:rsid w:val="000A409C"/>
    <w:rsid w:val="000A418B"/>
    <w:rsid w:val="000A525A"/>
    <w:rsid w:val="000B01EF"/>
    <w:rsid w:val="000B402F"/>
    <w:rsid w:val="000B4AFF"/>
    <w:rsid w:val="000C29F0"/>
    <w:rsid w:val="000C3368"/>
    <w:rsid w:val="000C64D9"/>
    <w:rsid w:val="000D4CA5"/>
    <w:rsid w:val="000D520C"/>
    <w:rsid w:val="000E1424"/>
    <w:rsid w:val="000F2A3C"/>
    <w:rsid w:val="000F44A0"/>
    <w:rsid w:val="000F44E8"/>
    <w:rsid w:val="000F6B66"/>
    <w:rsid w:val="0011028E"/>
    <w:rsid w:val="001113F6"/>
    <w:rsid w:val="001115B2"/>
    <w:rsid w:val="00114C97"/>
    <w:rsid w:val="001300DF"/>
    <w:rsid w:val="00135839"/>
    <w:rsid w:val="001361C0"/>
    <w:rsid w:val="001412AB"/>
    <w:rsid w:val="001415E2"/>
    <w:rsid w:val="00147369"/>
    <w:rsid w:val="00147A3D"/>
    <w:rsid w:val="00154A03"/>
    <w:rsid w:val="0016179D"/>
    <w:rsid w:val="00176363"/>
    <w:rsid w:val="0018045E"/>
    <w:rsid w:val="00181464"/>
    <w:rsid w:val="00181DBE"/>
    <w:rsid w:val="00191E36"/>
    <w:rsid w:val="00197B67"/>
    <w:rsid w:val="001A3AA0"/>
    <w:rsid w:val="001A4B71"/>
    <w:rsid w:val="001A6734"/>
    <w:rsid w:val="001B0E78"/>
    <w:rsid w:val="001C1AC6"/>
    <w:rsid w:val="001C2BD6"/>
    <w:rsid w:val="001C4348"/>
    <w:rsid w:val="001D3A4C"/>
    <w:rsid w:val="001D3EFE"/>
    <w:rsid w:val="001D4B4F"/>
    <w:rsid w:val="001D56A6"/>
    <w:rsid w:val="001E22CC"/>
    <w:rsid w:val="001E5432"/>
    <w:rsid w:val="001E75B3"/>
    <w:rsid w:val="001F03FD"/>
    <w:rsid w:val="001F0E66"/>
    <w:rsid w:val="002023D2"/>
    <w:rsid w:val="00210A03"/>
    <w:rsid w:val="00212749"/>
    <w:rsid w:val="00223266"/>
    <w:rsid w:val="00230135"/>
    <w:rsid w:val="00231B90"/>
    <w:rsid w:val="00237581"/>
    <w:rsid w:val="00241CB7"/>
    <w:rsid w:val="00242811"/>
    <w:rsid w:val="00245028"/>
    <w:rsid w:val="002477F3"/>
    <w:rsid w:val="00251CC2"/>
    <w:rsid w:val="002545BB"/>
    <w:rsid w:val="0025493A"/>
    <w:rsid w:val="00254A12"/>
    <w:rsid w:val="00260E28"/>
    <w:rsid w:val="00261CDF"/>
    <w:rsid w:val="002654DA"/>
    <w:rsid w:val="002658F3"/>
    <w:rsid w:val="00265B4D"/>
    <w:rsid w:val="00271350"/>
    <w:rsid w:val="002758EB"/>
    <w:rsid w:val="00275D87"/>
    <w:rsid w:val="00277DA5"/>
    <w:rsid w:val="00283146"/>
    <w:rsid w:val="002914DC"/>
    <w:rsid w:val="002941F6"/>
    <w:rsid w:val="002958EB"/>
    <w:rsid w:val="00296033"/>
    <w:rsid w:val="002A27B8"/>
    <w:rsid w:val="002A5BD7"/>
    <w:rsid w:val="002B4941"/>
    <w:rsid w:val="002B7445"/>
    <w:rsid w:val="002C3CDA"/>
    <w:rsid w:val="002D692E"/>
    <w:rsid w:val="002E1E3E"/>
    <w:rsid w:val="002E3CD6"/>
    <w:rsid w:val="002E5591"/>
    <w:rsid w:val="002F097B"/>
    <w:rsid w:val="002F131C"/>
    <w:rsid w:val="002F307F"/>
    <w:rsid w:val="002F6951"/>
    <w:rsid w:val="00311C3C"/>
    <w:rsid w:val="00314B7B"/>
    <w:rsid w:val="00315693"/>
    <w:rsid w:val="00316FFB"/>
    <w:rsid w:val="0031769A"/>
    <w:rsid w:val="003201C2"/>
    <w:rsid w:val="00323600"/>
    <w:rsid w:val="00330764"/>
    <w:rsid w:val="00331123"/>
    <w:rsid w:val="00332A39"/>
    <w:rsid w:val="00335997"/>
    <w:rsid w:val="003464AE"/>
    <w:rsid w:val="00347FBA"/>
    <w:rsid w:val="003506DD"/>
    <w:rsid w:val="00352779"/>
    <w:rsid w:val="00360CCE"/>
    <w:rsid w:val="003650E6"/>
    <w:rsid w:val="003675CC"/>
    <w:rsid w:val="00372A01"/>
    <w:rsid w:val="00373CEF"/>
    <w:rsid w:val="00376876"/>
    <w:rsid w:val="00380E98"/>
    <w:rsid w:val="00380F2E"/>
    <w:rsid w:val="00385BD3"/>
    <w:rsid w:val="00385E7B"/>
    <w:rsid w:val="003909E5"/>
    <w:rsid w:val="00392893"/>
    <w:rsid w:val="00395F3C"/>
    <w:rsid w:val="00396C1B"/>
    <w:rsid w:val="003A1DC2"/>
    <w:rsid w:val="003A5ECF"/>
    <w:rsid w:val="003C02A7"/>
    <w:rsid w:val="003C5D64"/>
    <w:rsid w:val="003D0AE4"/>
    <w:rsid w:val="003D3767"/>
    <w:rsid w:val="003E66DD"/>
    <w:rsid w:val="003E7D1C"/>
    <w:rsid w:val="003F2469"/>
    <w:rsid w:val="003F47B8"/>
    <w:rsid w:val="003F56DC"/>
    <w:rsid w:val="0040025C"/>
    <w:rsid w:val="00404545"/>
    <w:rsid w:val="00405962"/>
    <w:rsid w:val="00405E39"/>
    <w:rsid w:val="00406E5B"/>
    <w:rsid w:val="00420670"/>
    <w:rsid w:val="00425986"/>
    <w:rsid w:val="0042666E"/>
    <w:rsid w:val="00446B14"/>
    <w:rsid w:val="00447DC2"/>
    <w:rsid w:val="00450749"/>
    <w:rsid w:val="0045196C"/>
    <w:rsid w:val="00453E2E"/>
    <w:rsid w:val="00462AA2"/>
    <w:rsid w:val="00465D26"/>
    <w:rsid w:val="00466C40"/>
    <w:rsid w:val="0047441F"/>
    <w:rsid w:val="00474690"/>
    <w:rsid w:val="004763D3"/>
    <w:rsid w:val="004777AE"/>
    <w:rsid w:val="004910AA"/>
    <w:rsid w:val="004926C3"/>
    <w:rsid w:val="0049340B"/>
    <w:rsid w:val="004A159F"/>
    <w:rsid w:val="004A1EBF"/>
    <w:rsid w:val="004A3D4B"/>
    <w:rsid w:val="004B006C"/>
    <w:rsid w:val="004B17DC"/>
    <w:rsid w:val="004B37E8"/>
    <w:rsid w:val="004B7ADE"/>
    <w:rsid w:val="004C4E63"/>
    <w:rsid w:val="004C60EA"/>
    <w:rsid w:val="004C7E91"/>
    <w:rsid w:val="004D7B43"/>
    <w:rsid w:val="004E1292"/>
    <w:rsid w:val="004E4CFA"/>
    <w:rsid w:val="004E6137"/>
    <w:rsid w:val="004E7D45"/>
    <w:rsid w:val="004F0BB5"/>
    <w:rsid w:val="00502729"/>
    <w:rsid w:val="0050488F"/>
    <w:rsid w:val="00506527"/>
    <w:rsid w:val="00511EC3"/>
    <w:rsid w:val="00515908"/>
    <w:rsid w:val="00517CC2"/>
    <w:rsid w:val="00517DB0"/>
    <w:rsid w:val="00520DB9"/>
    <w:rsid w:val="00521F43"/>
    <w:rsid w:val="005233DD"/>
    <w:rsid w:val="005352C1"/>
    <w:rsid w:val="00535F68"/>
    <w:rsid w:val="00543572"/>
    <w:rsid w:val="005438F4"/>
    <w:rsid w:val="00543C84"/>
    <w:rsid w:val="005507E9"/>
    <w:rsid w:val="00552AD6"/>
    <w:rsid w:val="00556543"/>
    <w:rsid w:val="00557FCE"/>
    <w:rsid w:val="005707CB"/>
    <w:rsid w:val="00574E98"/>
    <w:rsid w:val="00582218"/>
    <w:rsid w:val="0058632C"/>
    <w:rsid w:val="0059209B"/>
    <w:rsid w:val="005A0C15"/>
    <w:rsid w:val="005A649B"/>
    <w:rsid w:val="005A70DC"/>
    <w:rsid w:val="005B6735"/>
    <w:rsid w:val="005B7D2C"/>
    <w:rsid w:val="005C2257"/>
    <w:rsid w:val="005C7090"/>
    <w:rsid w:val="005D0937"/>
    <w:rsid w:val="005E008C"/>
    <w:rsid w:val="005E35FA"/>
    <w:rsid w:val="005E62A9"/>
    <w:rsid w:val="005F090F"/>
    <w:rsid w:val="005F3491"/>
    <w:rsid w:val="005F5E04"/>
    <w:rsid w:val="00600FCE"/>
    <w:rsid w:val="006120C8"/>
    <w:rsid w:val="006236BA"/>
    <w:rsid w:val="00624ADC"/>
    <w:rsid w:val="00625052"/>
    <w:rsid w:val="00640D7B"/>
    <w:rsid w:val="00646BF3"/>
    <w:rsid w:val="00647E37"/>
    <w:rsid w:val="0065174A"/>
    <w:rsid w:val="00651AFB"/>
    <w:rsid w:val="00652C80"/>
    <w:rsid w:val="006605E2"/>
    <w:rsid w:val="006672FB"/>
    <w:rsid w:val="006701BF"/>
    <w:rsid w:val="00673DF9"/>
    <w:rsid w:val="00674D34"/>
    <w:rsid w:val="006824C3"/>
    <w:rsid w:val="00684428"/>
    <w:rsid w:val="006863BE"/>
    <w:rsid w:val="0069022A"/>
    <w:rsid w:val="00694142"/>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658B"/>
    <w:rsid w:val="006C734D"/>
    <w:rsid w:val="006D446F"/>
    <w:rsid w:val="006D70A9"/>
    <w:rsid w:val="006E0B43"/>
    <w:rsid w:val="006E6F0F"/>
    <w:rsid w:val="006F09FE"/>
    <w:rsid w:val="006F2324"/>
    <w:rsid w:val="007004CD"/>
    <w:rsid w:val="00702DE8"/>
    <w:rsid w:val="00707A37"/>
    <w:rsid w:val="00715BD9"/>
    <w:rsid w:val="0072038F"/>
    <w:rsid w:val="00723804"/>
    <w:rsid w:val="0072551B"/>
    <w:rsid w:val="007269CB"/>
    <w:rsid w:val="007374EF"/>
    <w:rsid w:val="00740163"/>
    <w:rsid w:val="007531A9"/>
    <w:rsid w:val="00753734"/>
    <w:rsid w:val="00757930"/>
    <w:rsid w:val="007629E7"/>
    <w:rsid w:val="0076342E"/>
    <w:rsid w:val="00763E3B"/>
    <w:rsid w:val="00765AA4"/>
    <w:rsid w:val="00766891"/>
    <w:rsid w:val="00783066"/>
    <w:rsid w:val="007862DE"/>
    <w:rsid w:val="007913F9"/>
    <w:rsid w:val="00796A82"/>
    <w:rsid w:val="00797046"/>
    <w:rsid w:val="007A6297"/>
    <w:rsid w:val="007C2992"/>
    <w:rsid w:val="007C3C97"/>
    <w:rsid w:val="007C52ED"/>
    <w:rsid w:val="007C7234"/>
    <w:rsid w:val="007C7669"/>
    <w:rsid w:val="007D2B89"/>
    <w:rsid w:val="007E137E"/>
    <w:rsid w:val="007F01F2"/>
    <w:rsid w:val="007F7F51"/>
    <w:rsid w:val="00800766"/>
    <w:rsid w:val="00800871"/>
    <w:rsid w:val="00800FE2"/>
    <w:rsid w:val="00816D8A"/>
    <w:rsid w:val="00831D64"/>
    <w:rsid w:val="008368EF"/>
    <w:rsid w:val="00842B4C"/>
    <w:rsid w:val="0085031A"/>
    <w:rsid w:val="00853145"/>
    <w:rsid w:val="008543FE"/>
    <w:rsid w:val="00854BD9"/>
    <w:rsid w:val="00856CF6"/>
    <w:rsid w:val="00856D97"/>
    <w:rsid w:val="008624C5"/>
    <w:rsid w:val="0087273B"/>
    <w:rsid w:val="00891202"/>
    <w:rsid w:val="00893BF4"/>
    <w:rsid w:val="0089526D"/>
    <w:rsid w:val="00895BE4"/>
    <w:rsid w:val="00896984"/>
    <w:rsid w:val="008A0B3E"/>
    <w:rsid w:val="008A3104"/>
    <w:rsid w:val="008A58FB"/>
    <w:rsid w:val="008A6839"/>
    <w:rsid w:val="008A79F6"/>
    <w:rsid w:val="008B24C8"/>
    <w:rsid w:val="008C1A54"/>
    <w:rsid w:val="008C287C"/>
    <w:rsid w:val="008D059E"/>
    <w:rsid w:val="008D4187"/>
    <w:rsid w:val="008D5ED7"/>
    <w:rsid w:val="008E320E"/>
    <w:rsid w:val="008E55D9"/>
    <w:rsid w:val="008F2095"/>
    <w:rsid w:val="008F6AB7"/>
    <w:rsid w:val="00902735"/>
    <w:rsid w:val="00902857"/>
    <w:rsid w:val="00903A70"/>
    <w:rsid w:val="0090463A"/>
    <w:rsid w:val="009075DB"/>
    <w:rsid w:val="009171DA"/>
    <w:rsid w:val="00921503"/>
    <w:rsid w:val="009278DB"/>
    <w:rsid w:val="00935AD7"/>
    <w:rsid w:val="00962713"/>
    <w:rsid w:val="00962B40"/>
    <w:rsid w:val="009706E3"/>
    <w:rsid w:val="0097358D"/>
    <w:rsid w:val="009965B1"/>
    <w:rsid w:val="0099731B"/>
    <w:rsid w:val="009A1501"/>
    <w:rsid w:val="009A2377"/>
    <w:rsid w:val="009A58B6"/>
    <w:rsid w:val="009A61FB"/>
    <w:rsid w:val="009B021F"/>
    <w:rsid w:val="009B157E"/>
    <w:rsid w:val="009B5FDE"/>
    <w:rsid w:val="009C374F"/>
    <w:rsid w:val="009C7885"/>
    <w:rsid w:val="009C7F52"/>
    <w:rsid w:val="009D3187"/>
    <w:rsid w:val="009D536A"/>
    <w:rsid w:val="009D74EE"/>
    <w:rsid w:val="009E59C2"/>
    <w:rsid w:val="009E5F12"/>
    <w:rsid w:val="009F08BA"/>
    <w:rsid w:val="009F1CBA"/>
    <w:rsid w:val="009F277C"/>
    <w:rsid w:val="009F7288"/>
    <w:rsid w:val="00A02F3C"/>
    <w:rsid w:val="00A04B1F"/>
    <w:rsid w:val="00A1415B"/>
    <w:rsid w:val="00A1464D"/>
    <w:rsid w:val="00A224EF"/>
    <w:rsid w:val="00A246F4"/>
    <w:rsid w:val="00A27419"/>
    <w:rsid w:val="00A33006"/>
    <w:rsid w:val="00A41CC2"/>
    <w:rsid w:val="00A4258A"/>
    <w:rsid w:val="00A43093"/>
    <w:rsid w:val="00A47BA1"/>
    <w:rsid w:val="00A54E5F"/>
    <w:rsid w:val="00A554E6"/>
    <w:rsid w:val="00A57CA9"/>
    <w:rsid w:val="00A60228"/>
    <w:rsid w:val="00A629B4"/>
    <w:rsid w:val="00A7238C"/>
    <w:rsid w:val="00A72ACD"/>
    <w:rsid w:val="00A9105E"/>
    <w:rsid w:val="00A9111D"/>
    <w:rsid w:val="00A94004"/>
    <w:rsid w:val="00A95500"/>
    <w:rsid w:val="00A97E0B"/>
    <w:rsid w:val="00AA0AC5"/>
    <w:rsid w:val="00AA2AEE"/>
    <w:rsid w:val="00AA4634"/>
    <w:rsid w:val="00AA5A68"/>
    <w:rsid w:val="00AA69FE"/>
    <w:rsid w:val="00AB201C"/>
    <w:rsid w:val="00AB27D9"/>
    <w:rsid w:val="00AB7FC3"/>
    <w:rsid w:val="00AC3FCC"/>
    <w:rsid w:val="00AD7139"/>
    <w:rsid w:val="00AE3E82"/>
    <w:rsid w:val="00AF697E"/>
    <w:rsid w:val="00B04392"/>
    <w:rsid w:val="00B0739D"/>
    <w:rsid w:val="00B166A1"/>
    <w:rsid w:val="00B21614"/>
    <w:rsid w:val="00B21982"/>
    <w:rsid w:val="00B22666"/>
    <w:rsid w:val="00B25C91"/>
    <w:rsid w:val="00B31C90"/>
    <w:rsid w:val="00B31FF1"/>
    <w:rsid w:val="00B36AC4"/>
    <w:rsid w:val="00B52979"/>
    <w:rsid w:val="00B529E3"/>
    <w:rsid w:val="00B5742F"/>
    <w:rsid w:val="00B71791"/>
    <w:rsid w:val="00B71EB6"/>
    <w:rsid w:val="00B72B28"/>
    <w:rsid w:val="00B73C0E"/>
    <w:rsid w:val="00B81200"/>
    <w:rsid w:val="00B82541"/>
    <w:rsid w:val="00B904A9"/>
    <w:rsid w:val="00B92C44"/>
    <w:rsid w:val="00B96F07"/>
    <w:rsid w:val="00B9774D"/>
    <w:rsid w:val="00BA6203"/>
    <w:rsid w:val="00BA6ACF"/>
    <w:rsid w:val="00BB0386"/>
    <w:rsid w:val="00BB083C"/>
    <w:rsid w:val="00BB0849"/>
    <w:rsid w:val="00BB49F3"/>
    <w:rsid w:val="00BC0A7C"/>
    <w:rsid w:val="00BC499D"/>
    <w:rsid w:val="00BC521C"/>
    <w:rsid w:val="00BD0BF0"/>
    <w:rsid w:val="00BD0C28"/>
    <w:rsid w:val="00BD18DB"/>
    <w:rsid w:val="00BD40C6"/>
    <w:rsid w:val="00BD50F0"/>
    <w:rsid w:val="00BD6B40"/>
    <w:rsid w:val="00BE1469"/>
    <w:rsid w:val="00BE459C"/>
    <w:rsid w:val="00BF7547"/>
    <w:rsid w:val="00C01902"/>
    <w:rsid w:val="00C05021"/>
    <w:rsid w:val="00C076AD"/>
    <w:rsid w:val="00C0776C"/>
    <w:rsid w:val="00C110E0"/>
    <w:rsid w:val="00C15B1C"/>
    <w:rsid w:val="00C15F8F"/>
    <w:rsid w:val="00C246F9"/>
    <w:rsid w:val="00C31421"/>
    <w:rsid w:val="00C31E60"/>
    <w:rsid w:val="00C329E1"/>
    <w:rsid w:val="00C3395C"/>
    <w:rsid w:val="00C42C93"/>
    <w:rsid w:val="00C46620"/>
    <w:rsid w:val="00C508F3"/>
    <w:rsid w:val="00C62FFE"/>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7214"/>
    <w:rsid w:val="00CB091C"/>
    <w:rsid w:val="00CB2A16"/>
    <w:rsid w:val="00CB4D37"/>
    <w:rsid w:val="00CC2BC2"/>
    <w:rsid w:val="00CC41F4"/>
    <w:rsid w:val="00CC7553"/>
    <w:rsid w:val="00CD291E"/>
    <w:rsid w:val="00CD4183"/>
    <w:rsid w:val="00CD6369"/>
    <w:rsid w:val="00CE0E0B"/>
    <w:rsid w:val="00CE22CA"/>
    <w:rsid w:val="00CE32A5"/>
    <w:rsid w:val="00CF3585"/>
    <w:rsid w:val="00CF5E28"/>
    <w:rsid w:val="00CF7755"/>
    <w:rsid w:val="00D0207F"/>
    <w:rsid w:val="00D04556"/>
    <w:rsid w:val="00D04B17"/>
    <w:rsid w:val="00D13845"/>
    <w:rsid w:val="00D26FCC"/>
    <w:rsid w:val="00D35DC3"/>
    <w:rsid w:val="00D36870"/>
    <w:rsid w:val="00D47172"/>
    <w:rsid w:val="00D549DC"/>
    <w:rsid w:val="00D55C29"/>
    <w:rsid w:val="00D62673"/>
    <w:rsid w:val="00D630BA"/>
    <w:rsid w:val="00D658AC"/>
    <w:rsid w:val="00D71099"/>
    <w:rsid w:val="00D73D18"/>
    <w:rsid w:val="00D769DC"/>
    <w:rsid w:val="00D80171"/>
    <w:rsid w:val="00D834C2"/>
    <w:rsid w:val="00D87E41"/>
    <w:rsid w:val="00D91911"/>
    <w:rsid w:val="00D92A47"/>
    <w:rsid w:val="00D937A5"/>
    <w:rsid w:val="00D960CE"/>
    <w:rsid w:val="00D96EDF"/>
    <w:rsid w:val="00D9735A"/>
    <w:rsid w:val="00DA0B28"/>
    <w:rsid w:val="00DA2341"/>
    <w:rsid w:val="00DA40D8"/>
    <w:rsid w:val="00DA71B6"/>
    <w:rsid w:val="00DB0D5C"/>
    <w:rsid w:val="00DB2D56"/>
    <w:rsid w:val="00DC1CE5"/>
    <w:rsid w:val="00DE135D"/>
    <w:rsid w:val="00DE7880"/>
    <w:rsid w:val="00DF0BD1"/>
    <w:rsid w:val="00DF261B"/>
    <w:rsid w:val="00DF2BEE"/>
    <w:rsid w:val="00E05E52"/>
    <w:rsid w:val="00E155BB"/>
    <w:rsid w:val="00E1654D"/>
    <w:rsid w:val="00E27E78"/>
    <w:rsid w:val="00E30547"/>
    <w:rsid w:val="00E30915"/>
    <w:rsid w:val="00E33A1C"/>
    <w:rsid w:val="00E37F69"/>
    <w:rsid w:val="00E40176"/>
    <w:rsid w:val="00E41755"/>
    <w:rsid w:val="00E45643"/>
    <w:rsid w:val="00E526AE"/>
    <w:rsid w:val="00E57CAA"/>
    <w:rsid w:val="00E61E7D"/>
    <w:rsid w:val="00E6381F"/>
    <w:rsid w:val="00E71EEF"/>
    <w:rsid w:val="00E76474"/>
    <w:rsid w:val="00E81188"/>
    <w:rsid w:val="00EA365F"/>
    <w:rsid w:val="00EA5222"/>
    <w:rsid w:val="00EA6E02"/>
    <w:rsid w:val="00EB7DAD"/>
    <w:rsid w:val="00EC0166"/>
    <w:rsid w:val="00EC2A96"/>
    <w:rsid w:val="00EC4A4F"/>
    <w:rsid w:val="00EC6F97"/>
    <w:rsid w:val="00EC7E75"/>
    <w:rsid w:val="00ED0991"/>
    <w:rsid w:val="00ED5D9C"/>
    <w:rsid w:val="00EE3480"/>
    <w:rsid w:val="00EF17A0"/>
    <w:rsid w:val="00EF1C27"/>
    <w:rsid w:val="00F02443"/>
    <w:rsid w:val="00F11705"/>
    <w:rsid w:val="00F11A56"/>
    <w:rsid w:val="00F15EA2"/>
    <w:rsid w:val="00F17B2E"/>
    <w:rsid w:val="00F226AF"/>
    <w:rsid w:val="00F23702"/>
    <w:rsid w:val="00F23985"/>
    <w:rsid w:val="00F30BEA"/>
    <w:rsid w:val="00F30CAC"/>
    <w:rsid w:val="00F404BD"/>
    <w:rsid w:val="00F41B29"/>
    <w:rsid w:val="00F42010"/>
    <w:rsid w:val="00F51BC2"/>
    <w:rsid w:val="00F5371A"/>
    <w:rsid w:val="00F53DF0"/>
    <w:rsid w:val="00F60BA8"/>
    <w:rsid w:val="00F61E8B"/>
    <w:rsid w:val="00F63DCD"/>
    <w:rsid w:val="00F66891"/>
    <w:rsid w:val="00F76B5A"/>
    <w:rsid w:val="00F807C0"/>
    <w:rsid w:val="00F87338"/>
    <w:rsid w:val="00F91B5E"/>
    <w:rsid w:val="00F92538"/>
    <w:rsid w:val="00FA6989"/>
    <w:rsid w:val="00FB147E"/>
    <w:rsid w:val="00FB44AA"/>
    <w:rsid w:val="00FB6854"/>
    <w:rsid w:val="00FC7877"/>
    <w:rsid w:val="00FD281C"/>
    <w:rsid w:val="00FD324E"/>
    <w:rsid w:val="00FD4BBA"/>
    <w:rsid w:val="00FE1564"/>
    <w:rsid w:val="00FE2C07"/>
    <w:rsid w:val="00FE3C43"/>
    <w:rsid w:val="00FE5A1F"/>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D9D28A29-CE3B-4BDB-B8EA-A478A50E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922569773">
      <w:bodyDiv w:val="1"/>
      <w:marLeft w:val="0"/>
      <w:marRight w:val="0"/>
      <w:marTop w:val="0"/>
      <w:marBottom w:val="0"/>
      <w:divBdr>
        <w:top w:val="none" w:sz="0" w:space="0" w:color="auto"/>
        <w:left w:val="none" w:sz="0" w:space="0" w:color="auto"/>
        <w:bottom w:val="none" w:sz="0" w:space="0" w:color="auto"/>
        <w:right w:val="none" w:sz="0" w:space="0" w:color="auto"/>
      </w:divBdr>
      <w:divsChild>
        <w:div w:id="275138080">
          <w:marLeft w:val="0"/>
          <w:marRight w:val="0"/>
          <w:marTop w:val="0"/>
          <w:marBottom w:val="0"/>
          <w:divBdr>
            <w:top w:val="none" w:sz="0" w:space="0" w:color="auto"/>
            <w:left w:val="none" w:sz="0" w:space="0" w:color="auto"/>
            <w:bottom w:val="none" w:sz="0" w:space="0" w:color="auto"/>
            <w:right w:val="none" w:sz="0" w:space="0" w:color="auto"/>
          </w:divBdr>
        </w:div>
        <w:div w:id="1252007783">
          <w:marLeft w:val="0"/>
          <w:marRight w:val="0"/>
          <w:marTop w:val="0"/>
          <w:marBottom w:val="0"/>
          <w:divBdr>
            <w:top w:val="none" w:sz="0" w:space="0" w:color="auto"/>
            <w:left w:val="none" w:sz="0" w:space="0" w:color="auto"/>
            <w:bottom w:val="none" w:sz="0" w:space="0" w:color="auto"/>
            <w:right w:val="none" w:sz="0" w:space="0" w:color="auto"/>
          </w:divBdr>
        </w:div>
      </w:divsChild>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1390-18D2-483A-BAC7-3EDAF2D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5</Pages>
  <Words>1446</Words>
  <Characters>7957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34</cp:revision>
  <cp:lastPrinted>2015-04-14T13:10:00Z</cp:lastPrinted>
  <dcterms:created xsi:type="dcterms:W3CDTF">2019-03-27T18:00:00Z</dcterms:created>
  <dcterms:modified xsi:type="dcterms:W3CDTF">2021-01-07T13:52:00Z</dcterms:modified>
</cp:coreProperties>
</file>